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18937" w14:textId="54F7035C" w:rsidR="00AF49E1" w:rsidRDefault="00AF49E1" w:rsidP="000E14F1">
      <w:pPr>
        <w:spacing w:after="0"/>
        <w:jc w:val="both"/>
        <w:rPr>
          <w:rFonts w:ascii="Times New Roman" w:eastAsia="Arial" w:hAnsi="Times New Roman" w:cs="Times New Roman"/>
          <w:sz w:val="24"/>
          <w:szCs w:val="24"/>
        </w:rPr>
      </w:pPr>
    </w:p>
    <w:p w14:paraId="2A522B5D" w14:textId="68799C5C" w:rsidR="005866A9" w:rsidRDefault="005866A9" w:rsidP="000E14F1">
      <w:pPr>
        <w:spacing w:after="0"/>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w:t>
      </w:r>
      <w:r w:rsidRPr="00613E63">
        <w:rPr>
          <w:rFonts w:ascii="Times New Roman" w:eastAsia="Arial" w:hAnsi="Times New Roman" w:cs="Times New Roman"/>
          <w:sz w:val="24"/>
          <w:szCs w:val="24"/>
        </w:rPr>
        <w:t xml:space="preserve">članka </w:t>
      </w:r>
      <w:r w:rsidR="0053083E">
        <w:rPr>
          <w:rFonts w:ascii="Times New Roman" w:eastAsia="Arial" w:hAnsi="Times New Roman" w:cs="Times New Roman"/>
          <w:sz w:val="24"/>
          <w:szCs w:val="24"/>
        </w:rPr>
        <w:t>29</w:t>
      </w:r>
      <w:r w:rsidRPr="00613E63">
        <w:rPr>
          <w:rFonts w:ascii="Times New Roman" w:eastAsia="Arial" w:hAnsi="Times New Roman" w:cs="Times New Roman"/>
          <w:sz w:val="24"/>
          <w:szCs w:val="24"/>
        </w:rPr>
        <w:t xml:space="preserve">. Statuta </w:t>
      </w:r>
      <w:r w:rsidR="007B3AEF" w:rsidRPr="00613E63">
        <w:rPr>
          <w:rFonts w:ascii="Times New Roman" w:eastAsia="Arial" w:hAnsi="Times New Roman" w:cs="Times New Roman"/>
          <w:sz w:val="24"/>
          <w:szCs w:val="24"/>
        </w:rPr>
        <w:t>Osnovne škole</w:t>
      </w:r>
      <w:r w:rsidR="001F7643" w:rsidRPr="00613E63">
        <w:rPr>
          <w:rFonts w:ascii="Times New Roman" w:eastAsia="Arial" w:hAnsi="Times New Roman" w:cs="Times New Roman"/>
          <w:sz w:val="24"/>
          <w:szCs w:val="24"/>
        </w:rPr>
        <w:t xml:space="preserve"> </w:t>
      </w:r>
      <w:r w:rsidR="00DA3630">
        <w:rPr>
          <w:rFonts w:ascii="Times New Roman" w:eastAsia="Arial" w:hAnsi="Times New Roman" w:cs="Times New Roman"/>
          <w:sz w:val="24"/>
          <w:szCs w:val="24"/>
        </w:rPr>
        <w:t>Gračani</w:t>
      </w:r>
      <w:r w:rsidR="001F7643" w:rsidRPr="00613E63">
        <w:rPr>
          <w:rFonts w:ascii="Times New Roman" w:eastAsia="Arial" w:hAnsi="Times New Roman" w:cs="Times New Roman"/>
          <w:sz w:val="24"/>
          <w:szCs w:val="24"/>
        </w:rPr>
        <w:t xml:space="preserve">, </w:t>
      </w:r>
      <w:r w:rsidR="0053083E">
        <w:rPr>
          <w:rFonts w:ascii="Times New Roman" w:eastAsia="Arial" w:hAnsi="Times New Roman" w:cs="Times New Roman"/>
          <w:sz w:val="24"/>
          <w:szCs w:val="24"/>
        </w:rPr>
        <w:t>Zagreb</w:t>
      </w:r>
      <w:r w:rsidRPr="00613E63">
        <w:rPr>
          <w:rFonts w:ascii="Times New Roman" w:eastAsia="Arial" w:hAnsi="Times New Roman" w:cs="Times New Roman"/>
          <w:sz w:val="24"/>
          <w:szCs w:val="24"/>
        </w:rPr>
        <w:t xml:space="preserve">, Školski odbor na svojoj sjednici održanoj dana </w:t>
      </w:r>
      <w:r w:rsidR="000E6C51">
        <w:rPr>
          <w:rFonts w:ascii="Times New Roman" w:eastAsia="Arial" w:hAnsi="Times New Roman" w:cs="Times New Roman"/>
          <w:sz w:val="24"/>
          <w:szCs w:val="24"/>
        </w:rPr>
        <w:t>______________</w:t>
      </w:r>
      <w:r w:rsidRPr="009901D3">
        <w:rPr>
          <w:rFonts w:ascii="Times New Roman" w:eastAsia="Arial" w:hAnsi="Times New Roman" w:cs="Times New Roman"/>
          <w:sz w:val="24"/>
          <w:szCs w:val="24"/>
        </w:rPr>
        <w:t>, donosi</w:t>
      </w:r>
      <w:r>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PRAVILNIK</w:t>
      </w:r>
    </w:p>
    <w:p w14:paraId="14C674DA" w14:textId="77777777" w:rsidR="005866A9" w:rsidRPr="007B3AEF" w:rsidRDefault="005866A9" w:rsidP="000E14F1">
      <w:pPr>
        <w:spacing w:after="0"/>
        <w:jc w:val="center"/>
        <w:rPr>
          <w:rFonts w:ascii="Times New Roman" w:hAnsi="Times New Roman" w:cs="Times New Roman"/>
          <w:b/>
          <w:bCs/>
          <w:sz w:val="24"/>
          <w:szCs w:val="24"/>
        </w:rPr>
      </w:pPr>
      <w:r w:rsidRPr="007B3AEF">
        <w:rPr>
          <w:rFonts w:ascii="Times New Roman" w:eastAsia="Arial" w:hAnsi="Times New Roman" w:cs="Times New Roman"/>
          <w:b/>
          <w:bCs/>
          <w:sz w:val="24"/>
          <w:szCs w:val="24"/>
        </w:rPr>
        <w:t>o provedbi postupaka jednostavne nabave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6EDD41CC" w:rsidR="005866A9" w:rsidRPr="009901D3" w:rsidRDefault="005866A9" w:rsidP="00BD0C5A">
      <w:pPr>
        <w:pStyle w:val="Naslov1"/>
        <w:numPr>
          <w:ilvl w:val="0"/>
          <w:numId w:val="39"/>
        </w:numPr>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07100EBA"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AF49E1">
        <w:rPr>
          <w:rFonts w:ascii="Times New Roman" w:eastAsia="Arial" w:hAnsi="Times New Roman" w:cs="Times New Roman"/>
          <w:sz w:val="24"/>
          <w:szCs w:val="24"/>
        </w:rPr>
        <w:t xml:space="preserve">Osnovne škole </w:t>
      </w:r>
      <w:r w:rsidR="000E6C51">
        <w:rPr>
          <w:rFonts w:ascii="Times New Roman" w:eastAsia="Arial" w:hAnsi="Times New Roman" w:cs="Times New Roman"/>
          <w:sz w:val="24"/>
          <w:szCs w:val="24"/>
        </w:rPr>
        <w:t>Gračani</w:t>
      </w:r>
      <w:r w:rsidR="00613E63">
        <w:rPr>
          <w:rFonts w:ascii="Times New Roman" w:eastAsia="Arial" w:hAnsi="Times New Roman" w:cs="Times New Roman"/>
          <w:sz w:val="24"/>
          <w:szCs w:val="24"/>
        </w:rPr>
        <w:t xml:space="preserve">, </w:t>
      </w:r>
      <w:r w:rsidR="0053083E">
        <w:rPr>
          <w:rFonts w:ascii="Times New Roman" w:eastAsia="Arial" w:hAnsi="Times New Roman" w:cs="Times New Roman"/>
          <w:sz w:val="24"/>
          <w:szCs w:val="24"/>
        </w:rPr>
        <w:t>Zagreb</w:t>
      </w:r>
      <w:r w:rsidR="00613E63">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DE25DD">
        <w:rPr>
          <w:rFonts w:ascii="Times New Roman" w:eastAsia="Arial" w:hAnsi="Times New Roman" w:cs="Times New Roman"/>
          <w:sz w:val="24"/>
          <w:szCs w:val="24"/>
        </w:rPr>
        <w:t>Naručitelj</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41F26164" w:rsidR="005866A9" w:rsidRPr="009901D3" w:rsidRDefault="005866A9" w:rsidP="000E14F1">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w:t>
      </w:r>
      <w:r w:rsidR="00DE25DD">
        <w:rPr>
          <w:rFonts w:ascii="Times New Roman" w:eastAsia="Arial" w:hAnsi="Times New Roman" w:cs="Times New Roman"/>
          <w:sz w:val="24"/>
          <w:szCs w:val="24"/>
        </w:rPr>
        <w:t>Naručitelj</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w:t>
      </w:r>
      <w:r w:rsidR="00DE25DD">
        <w:rPr>
          <w:rFonts w:ascii="Times New Roman" w:eastAsia="Arial" w:hAnsi="Times New Roman" w:cs="Times New Roman"/>
          <w:sz w:val="24"/>
          <w:szCs w:val="24"/>
        </w:rPr>
        <w:t>an</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015CF136"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 xml:space="preserve">U provedbi postupaka jednostavne nabave sukladno ovom Pravilniku, </w:t>
      </w:r>
      <w:r w:rsidR="00DE25DD">
        <w:rPr>
          <w:rFonts w:ascii="Times New Roman" w:eastAsia="Arial" w:hAnsi="Times New Roman" w:cs="Times New Roman"/>
          <w:sz w:val="24"/>
          <w:szCs w:val="24"/>
        </w:rPr>
        <w:t>Naručitelj</w:t>
      </w:r>
      <w:r w:rsidRPr="00373594">
        <w:rPr>
          <w:rFonts w:ascii="Times New Roman" w:eastAsia="Arial" w:hAnsi="Times New Roman" w:cs="Times New Roman"/>
          <w:sz w:val="24"/>
          <w:szCs w:val="24"/>
        </w:rPr>
        <w:t xml:space="preserve"> će koristiti mogućnost primjene elektroničkih sredstava komunikacije, kao i sredstava koja nisu elektronička.</w:t>
      </w:r>
    </w:p>
    <w:p w14:paraId="6D5B154E" w14:textId="12113C91"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w:t>
      </w:r>
      <w:r w:rsidR="00DE25DD">
        <w:rPr>
          <w:rFonts w:ascii="Times New Roman" w:eastAsia="Arial" w:hAnsi="Times New Roman" w:cs="Times New Roman"/>
          <w:sz w:val="24"/>
          <w:szCs w:val="24"/>
        </w:rPr>
        <w:t>Naručitelja</w:t>
      </w:r>
      <w:r w:rsidRPr="00373594">
        <w:rPr>
          <w:rFonts w:ascii="Times New Roman" w:eastAsia="Arial" w:hAnsi="Times New Roman" w:cs="Times New Roman"/>
          <w:sz w:val="24"/>
          <w:szCs w:val="24"/>
        </w:rPr>
        <w:t>.</w:t>
      </w:r>
    </w:p>
    <w:p w14:paraId="5EF08615" w14:textId="6E90C516" w:rsidR="005866A9" w:rsidRDefault="005866A9" w:rsidP="000E14F1">
      <w:pPr>
        <w:pStyle w:val="Odlomakpopisa"/>
        <w:spacing w:after="0"/>
        <w:ind w:left="0"/>
        <w:jc w:val="both"/>
        <w:rPr>
          <w:rFonts w:ascii="Times New Roman" w:hAnsi="Times New Roman" w:cs="Times New Roman"/>
          <w:sz w:val="24"/>
          <w:szCs w:val="24"/>
        </w:rPr>
      </w:pPr>
    </w:p>
    <w:p w14:paraId="42E5BEC6" w14:textId="02D48D6C" w:rsidR="000E14F1" w:rsidRDefault="000E14F1" w:rsidP="000E14F1">
      <w:pPr>
        <w:pStyle w:val="Odlomakpopisa"/>
        <w:spacing w:after="0"/>
        <w:ind w:left="0"/>
        <w:jc w:val="both"/>
        <w:rPr>
          <w:rFonts w:ascii="Times New Roman" w:hAnsi="Times New Roman" w:cs="Times New Roman"/>
          <w:sz w:val="24"/>
          <w:szCs w:val="24"/>
        </w:rPr>
      </w:pPr>
    </w:p>
    <w:p w14:paraId="2F421365" w14:textId="14EED526" w:rsidR="000E14F1" w:rsidRDefault="000E14F1" w:rsidP="000E14F1">
      <w:pPr>
        <w:pStyle w:val="Odlomakpopisa"/>
        <w:spacing w:after="0"/>
        <w:ind w:left="0"/>
        <w:jc w:val="both"/>
        <w:rPr>
          <w:rFonts w:ascii="Times New Roman" w:hAnsi="Times New Roman" w:cs="Times New Roman"/>
          <w:sz w:val="24"/>
          <w:szCs w:val="24"/>
        </w:rPr>
      </w:pPr>
    </w:p>
    <w:p w14:paraId="0EE6C2C3" w14:textId="77777777"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2202FEC" w:rsidR="005866A9" w:rsidRPr="009901D3" w:rsidRDefault="005866A9" w:rsidP="00BD0C5A">
      <w:pPr>
        <w:pStyle w:val="Naslov1"/>
        <w:numPr>
          <w:ilvl w:val="0"/>
          <w:numId w:val="39"/>
        </w:numPr>
        <w:spacing w:before="0"/>
        <w:jc w:val="both"/>
        <w:rPr>
          <w:rFonts w:ascii="Times New Roman" w:hAnsi="Times New Roman"/>
          <w:sz w:val="24"/>
          <w:szCs w:val="24"/>
        </w:rPr>
      </w:pPr>
      <w:r w:rsidRPr="009901D3">
        <w:rPr>
          <w:rFonts w:ascii="Times New Roman" w:eastAsia="Arial" w:hAnsi="Times New Roman"/>
          <w:sz w:val="24"/>
          <w:szCs w:val="24"/>
        </w:rPr>
        <w:lastRenderedPageBreak/>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6A7AE2C1" w14:textId="46080163"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Jednostavna nabava planira se u skladu s financijskim planom </w:t>
      </w:r>
      <w:r w:rsidR="008934DD">
        <w:rPr>
          <w:rFonts w:ascii="Times New Roman" w:eastAsia="Arial" w:hAnsi="Times New Roman" w:cs="Times New Roman"/>
          <w:sz w:val="24"/>
          <w:szCs w:val="24"/>
        </w:rPr>
        <w:t>Naručitelja</w:t>
      </w:r>
      <w:r w:rsidRPr="00EB56AB">
        <w:rPr>
          <w:rFonts w:ascii="Times New Roman" w:eastAsia="Arial" w:hAnsi="Times New Roman" w:cs="Times New Roman"/>
          <w:sz w:val="24"/>
          <w:szCs w:val="24"/>
        </w:rPr>
        <w:t xml:space="preserve">, planom nabave i stvarnim potrebama </w:t>
      </w:r>
      <w:r w:rsidR="008934DD">
        <w:rPr>
          <w:rFonts w:ascii="Times New Roman" w:eastAsia="Arial" w:hAnsi="Times New Roman" w:cs="Times New Roman"/>
          <w:sz w:val="24"/>
          <w:szCs w:val="24"/>
        </w:rPr>
        <w:t>Naručitelja</w:t>
      </w:r>
      <w:r w:rsidRPr="00EB56AB">
        <w:rPr>
          <w:rFonts w:ascii="Times New Roman" w:eastAsia="Arial" w:hAnsi="Times New Roman" w:cs="Times New Roman"/>
          <w:sz w:val="24"/>
          <w:szCs w:val="24"/>
        </w:rPr>
        <w:t>.</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0CA7734D" w:rsidR="005866A9" w:rsidRDefault="008934DD"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Naručitelj</w:t>
      </w:r>
      <w:r w:rsidR="005866A9"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0E14F1">
      <w:pPr>
        <w:spacing w:after="0"/>
        <w:jc w:val="both"/>
        <w:rPr>
          <w:rFonts w:ascii="Times New Roman" w:hAnsi="Times New Roman" w:cs="Times New Roman"/>
          <w:sz w:val="24"/>
          <w:szCs w:val="24"/>
        </w:rPr>
      </w:pPr>
    </w:p>
    <w:p w14:paraId="42F2C70B" w14:textId="276405F1" w:rsidR="005866A9" w:rsidRPr="00BD0C5A" w:rsidRDefault="005866A9" w:rsidP="00BD0C5A">
      <w:pPr>
        <w:pStyle w:val="Odlomakpopisa"/>
        <w:numPr>
          <w:ilvl w:val="0"/>
          <w:numId w:val="39"/>
        </w:numPr>
        <w:spacing w:after="0"/>
        <w:jc w:val="both"/>
        <w:rPr>
          <w:rFonts w:ascii="Times New Roman" w:hAnsi="Times New Roman" w:cs="Times New Roman"/>
          <w:b/>
          <w:bCs/>
          <w:sz w:val="24"/>
          <w:szCs w:val="24"/>
        </w:rPr>
      </w:pPr>
      <w:r w:rsidRPr="00BD0C5A">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41879FB1" w:rsidR="005866A9" w:rsidRPr="008934DD" w:rsidRDefault="008934DD" w:rsidP="000E14F1">
      <w:pPr>
        <w:pStyle w:val="Odlomakpopisa"/>
        <w:numPr>
          <w:ilvl w:val="0"/>
          <w:numId w:val="5"/>
        </w:numPr>
        <w:spacing w:after="0"/>
        <w:ind w:left="426" w:hanging="426"/>
        <w:jc w:val="both"/>
        <w:rPr>
          <w:rFonts w:ascii="Times New Roman" w:hAnsi="Times New Roman" w:cs="Times New Roman"/>
          <w:sz w:val="24"/>
          <w:szCs w:val="24"/>
        </w:rPr>
      </w:pPr>
      <w:r w:rsidRPr="008934DD">
        <w:rPr>
          <w:rFonts w:ascii="Times New Roman" w:hAnsi="Times New Roman" w:cs="Times New Roman"/>
          <w:sz w:val="24"/>
          <w:szCs w:val="24"/>
        </w:rPr>
        <w:t>Postupak jednostavne nabave pokreće se na temelju odluke ravnatelja u skladu sa stvarnim potrebama naručitelja, osiguranim ili planiranim sredstvima,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31670D34" w14:textId="458274E7" w:rsidR="008934DD" w:rsidRPr="008934DD" w:rsidRDefault="005866A9" w:rsidP="008934DD">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lastRenderedPageBreak/>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2E439F9" w:rsidR="005866A9" w:rsidRDefault="008934DD" w:rsidP="000E14F1">
      <w:pPr>
        <w:pStyle w:val="Odlomakpopisa"/>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D5E97">
        <w:rPr>
          <w:rFonts w:ascii="Times New Roman" w:hAnsi="Times New Roman" w:cs="Times New Roman"/>
          <w:sz w:val="24"/>
          <w:szCs w:val="24"/>
        </w:rPr>
        <w:t xml:space="preserve">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50601E79" w:rsidR="005866A9" w:rsidRDefault="005866A9" w:rsidP="00DE25DD">
      <w:pPr>
        <w:pStyle w:val="Odlomakpopisa"/>
        <w:numPr>
          <w:ilvl w:val="0"/>
          <w:numId w:val="39"/>
        </w:numPr>
        <w:spacing w:after="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4572BA3A"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sidR="008934DD">
        <w:rPr>
          <w:rFonts w:ascii="Times New Roman" w:hAnsi="Times New Roman" w:cs="Times New Roman"/>
          <w:sz w:val="24"/>
          <w:szCs w:val="24"/>
        </w:rPr>
        <w:t>Naručitelja</w:t>
      </w:r>
      <w:r w:rsidRPr="0013724F">
        <w:rPr>
          <w:rFonts w:ascii="Times New Roman" w:hAnsi="Times New Roman" w:cs="Times New Roman"/>
          <w:sz w:val="24"/>
          <w:szCs w:val="24"/>
        </w:rPr>
        <w:t>.</w:t>
      </w:r>
    </w:p>
    <w:p w14:paraId="66CCBB0B" w14:textId="3BD9E10F"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sidR="008934DD">
        <w:rPr>
          <w:rFonts w:ascii="Times New Roman" w:hAnsi="Times New Roman" w:cs="Times New Roman"/>
          <w:sz w:val="24"/>
          <w:szCs w:val="24"/>
        </w:rPr>
        <w:t>Naručitelj</w:t>
      </w:r>
      <w:r w:rsidRPr="00C26AB5">
        <w:rPr>
          <w:rFonts w:ascii="Times New Roman" w:hAnsi="Times New Roman" w:cs="Times New Roman"/>
          <w:sz w:val="24"/>
          <w:szCs w:val="24"/>
        </w:rPr>
        <w:t xml:space="preserve"> je duž</w:t>
      </w:r>
      <w:r w:rsidR="008934DD">
        <w:rPr>
          <w:rFonts w:ascii="Times New Roman" w:hAnsi="Times New Roman" w:cs="Times New Roman"/>
          <w:sz w:val="24"/>
          <w:szCs w:val="24"/>
        </w:rPr>
        <w:t>an</w:t>
      </w:r>
      <w:r w:rsidRPr="00C26AB5">
        <w:rPr>
          <w:rFonts w:ascii="Times New Roman" w:hAnsi="Times New Roman" w:cs="Times New Roman"/>
          <w:sz w:val="24"/>
          <w:szCs w:val="24"/>
        </w:rPr>
        <w:t xml:space="preserve">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6EAD4D7D"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w:t>
      </w:r>
      <w:r w:rsidR="008934DD">
        <w:rPr>
          <w:rFonts w:ascii="Times New Roman" w:hAnsi="Times New Roman" w:cs="Times New Roman"/>
          <w:sz w:val="24"/>
          <w:szCs w:val="24"/>
        </w:rPr>
        <w:t>Naručitelj</w:t>
      </w:r>
      <w:r w:rsidRPr="00A217F6">
        <w:rPr>
          <w:rFonts w:ascii="Times New Roman" w:hAnsi="Times New Roman" w:cs="Times New Roman"/>
          <w:sz w:val="24"/>
          <w:szCs w:val="24"/>
        </w:rPr>
        <w:t xml:space="preserve">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338B086E"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8934DD">
        <w:rPr>
          <w:rFonts w:ascii="Times New Roman" w:hAnsi="Times New Roman" w:cs="Times New Roman"/>
          <w:sz w:val="24"/>
          <w:szCs w:val="24"/>
        </w:rPr>
        <w:t>Naručitelj</w:t>
      </w:r>
      <w:r w:rsidRPr="00C26AB5">
        <w:rPr>
          <w:rFonts w:ascii="Times New Roman" w:hAnsi="Times New Roman" w:cs="Times New Roman"/>
          <w:sz w:val="24"/>
          <w:szCs w:val="24"/>
        </w:rPr>
        <w:t xml:space="preserve"> odluči provesti javnu objavu.</w:t>
      </w:r>
    </w:p>
    <w:p w14:paraId="1BD23EE9" w14:textId="5CA41FCA"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sidR="008934DD">
        <w:rPr>
          <w:rFonts w:ascii="Times New Roman" w:hAnsi="Times New Roman" w:cs="Times New Roman"/>
          <w:sz w:val="24"/>
          <w:szCs w:val="24"/>
        </w:rPr>
        <w:t xml:space="preserve">Naručitelj </w:t>
      </w:r>
      <w:r w:rsidRPr="00C26AB5">
        <w:rPr>
          <w:rFonts w:ascii="Times New Roman" w:hAnsi="Times New Roman" w:cs="Times New Roman"/>
          <w:sz w:val="24"/>
          <w:szCs w:val="24"/>
        </w:rPr>
        <w:t>odluči provesti javnu objavu.</w:t>
      </w:r>
    </w:p>
    <w:p w14:paraId="6090EF66" w14:textId="1A8D2C69"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w:t>
      </w:r>
      <w:r w:rsidR="008934DD">
        <w:rPr>
          <w:rFonts w:ascii="Times New Roman" w:hAnsi="Times New Roman" w:cs="Times New Roman"/>
          <w:sz w:val="24"/>
          <w:szCs w:val="24"/>
        </w:rPr>
        <w:t>Naručitelj</w:t>
      </w:r>
      <w:r w:rsidRPr="002359D9">
        <w:rPr>
          <w:rFonts w:ascii="Times New Roman" w:hAnsi="Times New Roman" w:cs="Times New Roman"/>
          <w:sz w:val="24"/>
          <w:szCs w:val="24"/>
        </w:rPr>
        <w:t xml:space="preserve">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5497D767"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w:t>
      </w:r>
      <w:r w:rsidR="008934DD">
        <w:rPr>
          <w:rFonts w:ascii="Times New Roman" w:hAnsi="Times New Roman" w:cs="Times New Roman"/>
          <w:sz w:val="24"/>
          <w:szCs w:val="24"/>
        </w:rPr>
        <w:t>Naručitelj</w:t>
      </w:r>
      <w:r w:rsidRPr="002359D9">
        <w:rPr>
          <w:rFonts w:ascii="Times New Roman" w:hAnsi="Times New Roman" w:cs="Times New Roman"/>
          <w:sz w:val="24"/>
          <w:szCs w:val="24"/>
        </w:rPr>
        <w:t xml:space="preserve">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4A306D67" w14:textId="77777777"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lastRenderedPageBreak/>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19D16C95"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sidR="008934DD">
        <w:rPr>
          <w:rFonts w:ascii="Times New Roman" w:hAnsi="Times New Roman" w:cs="Times New Roman"/>
          <w:sz w:val="24"/>
          <w:szCs w:val="24"/>
        </w:rPr>
        <w:t>Naručitelj</w:t>
      </w:r>
      <w:r w:rsidRPr="008F5A9E">
        <w:rPr>
          <w:rFonts w:ascii="Times New Roman" w:hAnsi="Times New Roman" w:cs="Times New Roman"/>
          <w:sz w:val="24"/>
          <w:szCs w:val="24"/>
        </w:rPr>
        <w:t xml:space="preserve"> je obvez</w:t>
      </w:r>
      <w:r w:rsidR="008934DD">
        <w:rPr>
          <w:rFonts w:ascii="Times New Roman" w:hAnsi="Times New Roman" w:cs="Times New Roman"/>
          <w:sz w:val="24"/>
          <w:szCs w:val="24"/>
        </w:rPr>
        <w:t>an</w:t>
      </w:r>
      <w:r w:rsidRPr="008F5A9E">
        <w:rPr>
          <w:rFonts w:ascii="Times New Roman" w:hAnsi="Times New Roman" w:cs="Times New Roman"/>
          <w:sz w:val="24"/>
          <w:szCs w:val="24"/>
        </w:rPr>
        <w:t xml:space="preserve">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3BA6F0F6"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w:t>
      </w:r>
      <w:r w:rsidR="008934DD">
        <w:rPr>
          <w:rFonts w:ascii="Times New Roman" w:hAnsi="Times New Roman" w:cs="Times New Roman"/>
          <w:sz w:val="24"/>
          <w:szCs w:val="24"/>
        </w:rPr>
        <w:t>Naručitelj</w:t>
      </w:r>
      <w:r w:rsidRPr="008F5A9E">
        <w:rPr>
          <w:rFonts w:ascii="Times New Roman" w:hAnsi="Times New Roman" w:cs="Times New Roman"/>
          <w:sz w:val="24"/>
          <w:szCs w:val="24"/>
        </w:rPr>
        <w:t xml:space="preserve"> nije obvez</w:t>
      </w:r>
      <w:r w:rsidR="008934DD">
        <w:rPr>
          <w:rFonts w:ascii="Times New Roman" w:hAnsi="Times New Roman" w:cs="Times New Roman"/>
          <w:sz w:val="24"/>
          <w:szCs w:val="24"/>
        </w:rPr>
        <w:t>an</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618FFE2F" w:rsidR="005866A9" w:rsidRDefault="005866A9" w:rsidP="00DE25DD">
      <w:pPr>
        <w:pStyle w:val="Naslov1"/>
        <w:numPr>
          <w:ilvl w:val="0"/>
          <w:numId w:val="39"/>
        </w:numPr>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42F9AB4C" w:rsidR="005866A9" w:rsidRPr="005D5E97"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 xml:space="preserve">naziv, adresu i kontakt podatke </w:t>
      </w:r>
      <w:r w:rsidR="008934DD">
        <w:rPr>
          <w:rFonts w:ascii="Times New Roman" w:hAnsi="Times New Roman" w:cs="Times New Roman"/>
          <w:sz w:val="24"/>
          <w:szCs w:val="24"/>
        </w:rPr>
        <w:t>Naručitelja</w:t>
      </w:r>
      <w:r w:rsidRPr="005D5E97">
        <w:rPr>
          <w:rFonts w:ascii="Times New Roman" w:hAnsi="Times New Roman" w:cs="Times New Roman"/>
          <w:sz w:val="24"/>
          <w:szCs w:val="24"/>
        </w:rPr>
        <w:t>,</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w:t>
      </w:r>
      <w:r w:rsidR="008934DD">
        <w:rPr>
          <w:rFonts w:ascii="Times New Roman" w:hAnsi="Times New Roman" w:cs="Times New Roman"/>
          <w:sz w:val="24"/>
          <w:szCs w:val="24"/>
        </w:rPr>
        <w:t xml:space="preserve"> Naručitelj</w:t>
      </w:r>
      <w:r w:rsidRPr="005D5E97">
        <w:rPr>
          <w:rFonts w:ascii="Times New Roman" w:hAnsi="Times New Roman" w:cs="Times New Roman"/>
          <w:sz w:val="24"/>
          <w:szCs w:val="24"/>
        </w:rPr>
        <w:t xml:space="preserve">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5AE98F4D" w:rsidR="005866A9" w:rsidRDefault="005866A9" w:rsidP="000E14F1">
      <w:pPr>
        <w:spacing w:after="0"/>
        <w:jc w:val="both"/>
        <w:rPr>
          <w:rFonts w:ascii="Times New Roman" w:hAnsi="Times New Roman" w:cs="Times New Roman"/>
          <w:b/>
          <w:sz w:val="24"/>
          <w:szCs w:val="24"/>
        </w:rPr>
      </w:pPr>
    </w:p>
    <w:p w14:paraId="4D2B6BF1" w14:textId="15D8D6C4" w:rsidR="000C3CE3" w:rsidRDefault="000C3CE3" w:rsidP="000E14F1">
      <w:pPr>
        <w:spacing w:after="0"/>
        <w:jc w:val="both"/>
        <w:rPr>
          <w:rFonts w:ascii="Times New Roman" w:hAnsi="Times New Roman" w:cs="Times New Roman"/>
          <w:b/>
          <w:sz w:val="24"/>
          <w:szCs w:val="24"/>
        </w:rPr>
      </w:pPr>
    </w:p>
    <w:p w14:paraId="3AB3EB5B" w14:textId="2358C6D8" w:rsidR="000C3CE3" w:rsidRDefault="000C3CE3" w:rsidP="000E14F1">
      <w:pPr>
        <w:spacing w:after="0"/>
        <w:jc w:val="both"/>
        <w:rPr>
          <w:rFonts w:ascii="Times New Roman" w:hAnsi="Times New Roman" w:cs="Times New Roman"/>
          <w:b/>
          <w:sz w:val="24"/>
          <w:szCs w:val="24"/>
        </w:rPr>
      </w:pPr>
    </w:p>
    <w:p w14:paraId="1FD11C92" w14:textId="77777777"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5E8B3A92"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sidR="008934DD">
        <w:rPr>
          <w:rFonts w:ascii="Times New Roman" w:hAnsi="Times New Roman" w:cs="Times New Roman"/>
          <w:sz w:val="24"/>
          <w:szCs w:val="24"/>
        </w:rPr>
        <w:t>Naručitelj</w:t>
      </w:r>
      <w:r w:rsidRPr="0054527A">
        <w:rPr>
          <w:rFonts w:ascii="Times New Roman" w:hAnsi="Times New Roman" w:cs="Times New Roman"/>
          <w:sz w:val="24"/>
          <w:szCs w:val="24"/>
        </w:rPr>
        <w:t xml:space="preserve">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08CE508A" w:rsidR="005866A9" w:rsidRDefault="008934DD" w:rsidP="000E14F1">
      <w:pPr>
        <w:pStyle w:val="Odlomakpopisa"/>
        <w:numPr>
          <w:ilvl w:val="0"/>
          <w:numId w:val="16"/>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4527A">
        <w:rPr>
          <w:rFonts w:ascii="Times New Roman" w:hAnsi="Times New Roman" w:cs="Times New Roman"/>
          <w:sz w:val="24"/>
          <w:szCs w:val="24"/>
        </w:rPr>
        <w:t xml:space="preserve"> je duž</w:t>
      </w:r>
      <w:r>
        <w:rPr>
          <w:rFonts w:ascii="Times New Roman" w:hAnsi="Times New Roman" w:cs="Times New Roman"/>
          <w:sz w:val="24"/>
          <w:szCs w:val="24"/>
        </w:rPr>
        <w:t>an</w:t>
      </w:r>
      <w:r w:rsidR="005866A9" w:rsidRPr="0054527A">
        <w:rPr>
          <w:rFonts w:ascii="Times New Roman" w:hAnsi="Times New Roman" w:cs="Times New Roman"/>
          <w:sz w:val="24"/>
          <w:szCs w:val="24"/>
        </w:rPr>
        <w:t xml:space="preserve"> odgovoriti na pravodobno zaprimljene zahtjeve za pojašnjenjem, ako je odgovor potreban za izradu ponude.</w:t>
      </w:r>
    </w:p>
    <w:p w14:paraId="04DB8904" w14:textId="743F43AA"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sidR="008934DD">
        <w:rPr>
          <w:rFonts w:ascii="Times New Roman" w:hAnsi="Times New Roman" w:cs="Times New Roman"/>
          <w:sz w:val="24"/>
          <w:szCs w:val="24"/>
        </w:rPr>
        <w:t>Naručitelj</w:t>
      </w:r>
      <w:r w:rsidRPr="0054527A">
        <w:rPr>
          <w:rFonts w:ascii="Times New Roman" w:hAnsi="Times New Roman" w:cs="Times New Roman"/>
          <w:sz w:val="24"/>
          <w:szCs w:val="24"/>
        </w:rPr>
        <w:t xml:space="preserve">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127DDB81" w:rsidR="005866A9" w:rsidRDefault="00BD0C5A" w:rsidP="000E14F1">
      <w:pPr>
        <w:pStyle w:val="Naslov1"/>
        <w:spacing w:before="0"/>
        <w:jc w:val="both"/>
        <w:rPr>
          <w:rFonts w:ascii="Times New Roman" w:hAnsi="Times New Roman"/>
          <w:sz w:val="24"/>
          <w:szCs w:val="24"/>
        </w:rPr>
      </w:pPr>
      <w:r>
        <w:rPr>
          <w:rFonts w:ascii="Times New Roman" w:hAnsi="Times New Roman"/>
          <w:sz w:val="24"/>
          <w:szCs w:val="24"/>
        </w:rPr>
        <w:t xml:space="preserve">VI. </w:t>
      </w:r>
      <w:r w:rsidR="00DE25DD">
        <w:rPr>
          <w:rFonts w:ascii="Times New Roman" w:hAnsi="Times New Roman"/>
          <w:sz w:val="24"/>
          <w:szCs w:val="24"/>
        </w:rPr>
        <w:t xml:space="preserve"> </w:t>
      </w:r>
      <w:r w:rsidR="005866A9"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5D58FF08" w:rsidR="005866A9" w:rsidRDefault="008934DD" w:rsidP="000E14F1">
      <w:pPr>
        <w:pStyle w:val="Odlomakpopisa"/>
        <w:numPr>
          <w:ilvl w:val="0"/>
          <w:numId w:val="1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4527A">
        <w:rPr>
          <w:rFonts w:ascii="Times New Roman" w:hAnsi="Times New Roman" w:cs="Times New Roman"/>
          <w:sz w:val="24"/>
          <w:szCs w:val="24"/>
        </w:rPr>
        <w:t xml:space="preserve">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3D0C3A62" w14:textId="4B10B92B" w:rsidR="000C3CE3" w:rsidRPr="007B3AEF"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r w:rsidR="007B3AEF">
        <w:rPr>
          <w:rFonts w:ascii="Times New Roman" w:hAnsi="Times New Roman" w:cs="Times New Roman"/>
          <w:sz w:val="24"/>
          <w:szCs w:val="24"/>
        </w:rPr>
        <w:t>.</w:t>
      </w: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se kao kriterij koristi ekonomski najpovoljnija ponuda, u pozivu ili dokumentaciji postupka potrebno je navesti kriterije i njihov relativni značaj, odnosno način bodovanja, primjerice cijenu, </w:t>
      </w:r>
      <w:r w:rsidRPr="0054527A">
        <w:rPr>
          <w:rFonts w:ascii="Times New Roman" w:hAnsi="Times New Roman" w:cs="Times New Roman"/>
          <w:sz w:val="24"/>
          <w:szCs w:val="24"/>
        </w:rPr>
        <w:lastRenderedPageBreak/>
        <w:t>kvalitetu, rok isporuke, tehničke prednosti, troškove životnog vijeka, servis, jamstveni rok, iskustvo stručnjaka ili druge kriterije povezane s predmetom nabave.</w:t>
      </w:r>
    </w:p>
    <w:p w14:paraId="3471FBA0"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Kriteriji za odabir moraju biti povezani s predmetom nabave, objektivni, provjerljivi i </w:t>
      </w:r>
      <w:proofErr w:type="spellStart"/>
      <w:r w:rsidRPr="0054527A">
        <w:rPr>
          <w:rFonts w:ascii="Times New Roman" w:hAnsi="Times New Roman" w:cs="Times New Roman"/>
          <w:sz w:val="24"/>
          <w:szCs w:val="24"/>
        </w:rPr>
        <w:t>nediskriminirajući</w:t>
      </w:r>
      <w:proofErr w:type="spellEnd"/>
      <w:r w:rsidRPr="0054527A">
        <w:rPr>
          <w:rFonts w:ascii="Times New Roman" w:hAnsi="Times New Roman" w:cs="Times New Roman"/>
          <w:sz w:val="24"/>
          <w:szCs w:val="24"/>
        </w:rPr>
        <w:t>.</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24EDB7F7" w:rsidR="005866A9" w:rsidRDefault="008934DD" w:rsidP="000E14F1">
      <w:pPr>
        <w:spacing w:after="0"/>
        <w:jc w:val="both"/>
        <w:rPr>
          <w:rFonts w:ascii="Times New Roman" w:hAnsi="Times New Roman" w:cs="Times New Roman"/>
          <w:sz w:val="24"/>
          <w:szCs w:val="24"/>
        </w:rPr>
      </w:pPr>
      <w:r>
        <w:rPr>
          <w:rFonts w:ascii="Times New Roman" w:hAnsi="Times New Roman" w:cs="Times New Roman"/>
          <w:sz w:val="24"/>
          <w:szCs w:val="24"/>
        </w:rPr>
        <w:t>Naručitelj</w:t>
      </w:r>
      <w:r w:rsidR="005866A9" w:rsidRPr="005D5E97">
        <w:rPr>
          <w:rFonts w:ascii="Times New Roman" w:hAnsi="Times New Roman" w:cs="Times New Roman"/>
          <w:sz w:val="24"/>
          <w:szCs w:val="24"/>
        </w:rPr>
        <w:t xml:space="preserve">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22E32EC9" w:rsidR="005866A9" w:rsidRDefault="00BD0C5A" w:rsidP="000E14F1">
      <w:pPr>
        <w:pStyle w:val="Naslov1"/>
        <w:spacing w:before="0"/>
        <w:jc w:val="both"/>
        <w:rPr>
          <w:rFonts w:ascii="Times New Roman" w:hAnsi="Times New Roman"/>
          <w:sz w:val="24"/>
          <w:szCs w:val="24"/>
        </w:rPr>
      </w:pPr>
      <w:r>
        <w:rPr>
          <w:rFonts w:ascii="Times New Roman" w:hAnsi="Times New Roman"/>
          <w:sz w:val="24"/>
          <w:szCs w:val="24"/>
        </w:rPr>
        <w:t xml:space="preserve">VII. </w:t>
      </w:r>
      <w:r w:rsidR="005866A9"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32BC817C"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kao odgovornoj osobi naručitelja.</w:t>
      </w:r>
    </w:p>
    <w:p w14:paraId="13F60F9E" w14:textId="6A0FD42F"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tijekom pregleda i ocjene ponuda, odluku o odabiru ili odluku o poništenju, odnosno na drugu radnju ili propuštanje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u postupku jednostavne nabave ako gospodarski subjekt smatra da su povrijeđena njegova prava ili pravni interes.</w:t>
      </w:r>
    </w:p>
    <w:p w14:paraId="6441B61A" w14:textId="371F6ACB"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sidR="006E7BAB">
        <w:rPr>
          <w:rFonts w:ascii="Times New Roman" w:hAnsi="Times New Roman" w:cs="Times New Roman"/>
          <w:sz w:val="24"/>
          <w:szCs w:val="24"/>
        </w:rPr>
        <w:t>Naručitelj</w:t>
      </w:r>
      <w:r w:rsidRPr="004C3CFA">
        <w:rPr>
          <w:rFonts w:ascii="Times New Roman" w:hAnsi="Times New Roman" w:cs="Times New Roman"/>
          <w:sz w:val="24"/>
          <w:szCs w:val="24"/>
        </w:rPr>
        <w:t xml:space="preserve"> u pojedinom postupku ne odredi drukčije.</w:t>
      </w:r>
    </w:p>
    <w:p w14:paraId="4B50C171" w14:textId="77777777" w:rsidR="00D5799C" w:rsidRDefault="00D5799C" w:rsidP="000E14F1">
      <w:pPr>
        <w:pStyle w:val="Odlomakpopisa"/>
        <w:numPr>
          <w:ilvl w:val="0"/>
          <w:numId w:val="21"/>
        </w:numPr>
        <w:spacing w:after="0"/>
        <w:ind w:left="426" w:hanging="426"/>
        <w:jc w:val="both"/>
        <w:rPr>
          <w:rFonts w:ascii="Times New Roman" w:hAnsi="Times New Roman" w:cs="Times New Roman"/>
          <w:sz w:val="24"/>
          <w:szCs w:val="24"/>
        </w:rPr>
      </w:pPr>
      <w:bookmarkStart w:id="1" w:name="_GoBack"/>
      <w:bookmarkEnd w:id="1"/>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lastRenderedPageBreak/>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2E4B5A18"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sidR="006E7BAB">
        <w:rPr>
          <w:rFonts w:ascii="Times New Roman" w:hAnsi="Times New Roman" w:cs="Times New Roman"/>
          <w:sz w:val="24"/>
          <w:szCs w:val="24"/>
        </w:rPr>
        <w:t>Naručitelja</w:t>
      </w:r>
      <w:r w:rsidRPr="004C3CFA">
        <w:rPr>
          <w:rFonts w:ascii="Times New Roman" w:hAnsi="Times New Roman" w:cs="Times New Roman"/>
          <w:sz w:val="24"/>
          <w:szCs w:val="24"/>
        </w:rPr>
        <w:t xml:space="preserv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Pr="00BD0C5A"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BD0C5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BD0C5A">
        <w:rPr>
          <w:rFonts w:ascii="Times New Roman" w:hAnsi="Times New Roman" w:cs="Times New Roman"/>
          <w:sz w:val="24"/>
          <w:szCs w:val="24"/>
        </w:rPr>
        <w:t xml:space="preserve">Podneseni prigovor </w:t>
      </w:r>
      <w:r w:rsidR="0039457B" w:rsidRPr="00BD0C5A">
        <w:rPr>
          <w:rFonts w:ascii="Times New Roman" w:hAnsi="Times New Roman" w:cs="Times New Roman"/>
          <w:sz w:val="24"/>
          <w:szCs w:val="24"/>
        </w:rPr>
        <w:t>odgađa</w:t>
      </w:r>
      <w:r w:rsidRPr="00BD0C5A">
        <w:rPr>
          <w:rFonts w:ascii="Times New Roman" w:hAnsi="Times New Roman" w:cs="Times New Roman"/>
          <w:sz w:val="24"/>
          <w:szCs w:val="24"/>
        </w:rPr>
        <w:t xml:space="preserve"> sklapanje</w:t>
      </w:r>
      <w:r w:rsidRPr="004C3CFA">
        <w:rPr>
          <w:rFonts w:ascii="Times New Roman" w:hAnsi="Times New Roman" w:cs="Times New Roman"/>
          <w:sz w:val="24"/>
          <w:szCs w:val="24"/>
        </w:rPr>
        <w:t xml:space="preserve"> ugovora ili izdavanje narudžbenice do donošenja odluke o prigovoru, osim ako je zbog iznimne žurnosti, zaštite sigurnosti, sprječavanja štete ili drugog osobito opravdanog razloga potrebno nastaviti postupak.</w:t>
      </w:r>
    </w:p>
    <w:p w14:paraId="20C54864" w14:textId="65BBE2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3E5E429" w14:textId="7FA4A6A1" w:rsidR="00AF49E1" w:rsidRPr="00AF49E1" w:rsidRDefault="00AF49E1" w:rsidP="000E14F1">
      <w:pPr>
        <w:pStyle w:val="Odlomakpopisa"/>
        <w:numPr>
          <w:ilvl w:val="0"/>
          <w:numId w:val="23"/>
        </w:numPr>
        <w:spacing w:after="0"/>
        <w:ind w:left="426" w:hanging="426"/>
        <w:jc w:val="both"/>
        <w:rPr>
          <w:rFonts w:ascii="Times New Roman" w:hAnsi="Times New Roman" w:cs="Times New Roman"/>
          <w:sz w:val="24"/>
          <w:szCs w:val="24"/>
        </w:rPr>
      </w:pPr>
      <w:r w:rsidRPr="00AF49E1">
        <w:rPr>
          <w:rFonts w:ascii="Times New Roman" w:hAnsi="Times New Roman" w:cs="Times New Roman"/>
          <w:color w:val="222222"/>
          <w:sz w:val="24"/>
          <w:szCs w:val="24"/>
          <w:shd w:val="clear" w:color="auto" w:fill="FFFFFF"/>
        </w:rPr>
        <w:t>Odluka ravnatelja o prigovoru je konačna</w:t>
      </w:r>
      <w:r w:rsidR="004D21A9">
        <w:rPr>
          <w:rFonts w:ascii="Times New Roman" w:hAnsi="Times New Roman" w:cs="Times New Roman"/>
          <w:color w:val="222222"/>
          <w:sz w:val="24"/>
          <w:szCs w:val="24"/>
          <w:shd w:val="clear" w:color="auto" w:fill="FFFFFF"/>
        </w:rPr>
        <w:t>.</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1BE9A722" w:rsidR="005866A9" w:rsidRDefault="00A62F9A" w:rsidP="000E14F1">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VIII. </w:t>
      </w:r>
      <w:r w:rsidR="005866A9"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0D45C84E" w14:textId="456882FC" w:rsidR="000C3CE3" w:rsidRDefault="006E7BAB" w:rsidP="000E14F1">
      <w:pPr>
        <w:spacing w:after="0"/>
        <w:jc w:val="both"/>
        <w:rPr>
          <w:rFonts w:ascii="Times New Roman" w:hAnsi="Times New Roman" w:cs="Times New Roman"/>
          <w:sz w:val="24"/>
          <w:szCs w:val="24"/>
        </w:rPr>
      </w:pPr>
      <w:r>
        <w:rPr>
          <w:rFonts w:ascii="Times New Roman" w:hAnsi="Times New Roman" w:cs="Times New Roman"/>
          <w:sz w:val="24"/>
          <w:szCs w:val="24"/>
        </w:rPr>
        <w:t>Naručitelj</w:t>
      </w:r>
      <w:r w:rsidR="005866A9">
        <w:rPr>
          <w:rFonts w:ascii="Times New Roman" w:hAnsi="Times New Roman" w:cs="Times New Roman"/>
          <w:sz w:val="24"/>
          <w:szCs w:val="24"/>
        </w:rPr>
        <w:t xml:space="preserve"> je</w:t>
      </w:r>
      <w:r w:rsidR="005866A9" w:rsidRPr="003F39A5">
        <w:rPr>
          <w:rFonts w:ascii="Times New Roman" w:hAnsi="Times New Roman" w:cs="Times New Roman"/>
          <w:sz w:val="24"/>
          <w:szCs w:val="24"/>
        </w:rPr>
        <w:t xml:space="preserve"> obvez</w:t>
      </w:r>
      <w:r>
        <w:rPr>
          <w:rFonts w:ascii="Times New Roman" w:hAnsi="Times New Roman" w:cs="Times New Roman"/>
          <w:sz w:val="24"/>
          <w:szCs w:val="24"/>
        </w:rPr>
        <w:t>an</w:t>
      </w:r>
      <w:r w:rsidR="005866A9" w:rsidRPr="003F39A5">
        <w:rPr>
          <w:rFonts w:ascii="Times New Roman" w:hAnsi="Times New Roman" w:cs="Times New Roman"/>
          <w:sz w:val="24"/>
          <w:szCs w:val="24"/>
        </w:rPr>
        <w:t xml:space="preserve"> poduzeti prikladne mjere kojima se učinkovito sprječavaju, prepoznaju i uklanjaju sukobi interesa u vezi s postupkom </w:t>
      </w:r>
      <w:r w:rsidR="005866A9" w:rsidRPr="002F3E68">
        <w:rPr>
          <w:rFonts w:ascii="Times New Roman" w:hAnsi="Times New Roman" w:cs="Times New Roman"/>
          <w:sz w:val="24"/>
          <w:szCs w:val="24"/>
        </w:rPr>
        <w:t>j</w:t>
      </w:r>
      <w:r w:rsidR="001F66DE" w:rsidRPr="002F3E68">
        <w:rPr>
          <w:rFonts w:ascii="Times New Roman" w:hAnsi="Times New Roman" w:cs="Times New Roman"/>
          <w:sz w:val="24"/>
          <w:szCs w:val="24"/>
        </w:rPr>
        <w:t>ednostavne</w:t>
      </w:r>
      <w:r w:rsidR="005866A9" w:rsidRPr="002F3E68">
        <w:rPr>
          <w:rFonts w:ascii="Times New Roman" w:hAnsi="Times New Roman" w:cs="Times New Roman"/>
          <w:sz w:val="24"/>
          <w:szCs w:val="24"/>
        </w:rPr>
        <w:t xml:space="preserve"> nabave kako bi se izbjeglo narušavanje tržišnog natjecanja i osiguralo jednako postupanje prema svim gospodarskim subjektima.</w:t>
      </w:r>
    </w:p>
    <w:p w14:paraId="346F13DD" w14:textId="77777777" w:rsidR="000C3CE3" w:rsidRPr="002F3E68" w:rsidRDefault="000C3CE3" w:rsidP="000E14F1">
      <w:pPr>
        <w:spacing w:after="0"/>
        <w:jc w:val="both"/>
        <w:rPr>
          <w:rFonts w:ascii="Times New Roman" w:hAnsi="Times New Roman" w:cs="Times New Roman"/>
          <w:sz w:val="24"/>
          <w:szCs w:val="24"/>
        </w:rPr>
      </w:pPr>
    </w:p>
    <w:p w14:paraId="388DB0AC" w14:textId="1D969864" w:rsidR="005866A9" w:rsidRPr="002F3E68" w:rsidRDefault="005866A9" w:rsidP="000E14F1">
      <w:pPr>
        <w:spacing w:after="0"/>
        <w:jc w:val="center"/>
        <w:rPr>
          <w:rFonts w:ascii="Times New Roman" w:hAnsi="Times New Roman" w:cs="Times New Roman"/>
          <w:b/>
          <w:bCs/>
          <w:sz w:val="24"/>
          <w:szCs w:val="24"/>
        </w:rPr>
      </w:pPr>
      <w:r w:rsidRPr="002F3E68">
        <w:rPr>
          <w:rFonts w:ascii="Times New Roman" w:hAnsi="Times New Roman" w:cs="Times New Roman"/>
          <w:b/>
          <w:bCs/>
          <w:sz w:val="24"/>
          <w:szCs w:val="24"/>
        </w:rPr>
        <w:t>Članak 2</w:t>
      </w:r>
      <w:r w:rsidR="002F3E68">
        <w:rPr>
          <w:rFonts w:ascii="Times New Roman" w:hAnsi="Times New Roman" w:cs="Times New Roman"/>
          <w:b/>
          <w:bCs/>
          <w:sz w:val="24"/>
          <w:szCs w:val="24"/>
        </w:rPr>
        <w:t>6</w:t>
      </w:r>
      <w:r w:rsidRPr="002F3E68">
        <w:rPr>
          <w:rFonts w:ascii="Times New Roman" w:hAnsi="Times New Roman" w:cs="Times New Roman"/>
          <w:b/>
          <w:bCs/>
          <w:sz w:val="24"/>
          <w:szCs w:val="24"/>
        </w:rPr>
        <w:t>.</w:t>
      </w:r>
    </w:p>
    <w:p w14:paraId="2EBF7893" w14:textId="2DAB9592"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2F3E68">
        <w:rPr>
          <w:rFonts w:ascii="Times New Roman" w:hAnsi="Times New Roman" w:cs="Times New Roman"/>
          <w:sz w:val="24"/>
          <w:szCs w:val="24"/>
        </w:rPr>
        <w:t xml:space="preserve">Sukob interesa između </w:t>
      </w:r>
      <w:r w:rsidR="006E7BAB">
        <w:rPr>
          <w:rFonts w:ascii="Times New Roman" w:hAnsi="Times New Roman" w:cs="Times New Roman"/>
          <w:sz w:val="24"/>
          <w:szCs w:val="24"/>
        </w:rPr>
        <w:t>Naručitelja</w:t>
      </w:r>
      <w:r w:rsidRPr="002F3E68">
        <w:rPr>
          <w:rFonts w:ascii="Times New Roman" w:hAnsi="Times New Roman" w:cs="Times New Roman"/>
          <w:sz w:val="24"/>
          <w:szCs w:val="24"/>
        </w:rPr>
        <w:t xml:space="preserve"> i gospodarskog subjekta obuhvaća situacije kada predstavnici škole koji su uključeni u provedbu postupka </w:t>
      </w:r>
      <w:r w:rsidR="001F66DE" w:rsidRPr="002F3E68">
        <w:rPr>
          <w:rFonts w:ascii="Times New Roman" w:hAnsi="Times New Roman" w:cs="Times New Roman"/>
          <w:sz w:val="24"/>
          <w:szCs w:val="24"/>
        </w:rPr>
        <w:t xml:space="preserve">jednostavne </w:t>
      </w:r>
      <w:r w:rsidRPr="002F3E68">
        <w:rPr>
          <w:rFonts w:ascii="Times New Roman" w:hAnsi="Times New Roman" w:cs="Times New Roman"/>
          <w:sz w:val="24"/>
          <w:szCs w:val="24"/>
        </w:rPr>
        <w:t xml:space="preserve">nabave </w:t>
      </w:r>
      <w:r w:rsidRPr="003F39A5">
        <w:rPr>
          <w:rFonts w:ascii="Times New Roman" w:hAnsi="Times New Roman" w:cs="Times New Roman"/>
          <w:sz w:val="24"/>
          <w:szCs w:val="24"/>
        </w:rPr>
        <w:t>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20CBBB11"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lastRenderedPageBreak/>
        <w:t xml:space="preserve">Predstavnikom </w:t>
      </w:r>
      <w:r w:rsidR="006E7BAB">
        <w:rPr>
          <w:rFonts w:ascii="Times New Roman" w:hAnsi="Times New Roman" w:cs="Times New Roman"/>
          <w:sz w:val="24"/>
          <w:szCs w:val="24"/>
        </w:rPr>
        <w:t>Naručitelja</w:t>
      </w:r>
      <w:r w:rsidRPr="003F39A5">
        <w:rPr>
          <w:rFonts w:ascii="Times New Roman" w:hAnsi="Times New Roman" w:cs="Times New Roman"/>
          <w:sz w:val="24"/>
          <w:szCs w:val="24"/>
        </w:rPr>
        <w:t xml:space="preserve"> u smislu ovoga članka smatra se:</w:t>
      </w:r>
    </w:p>
    <w:p w14:paraId="247FEE7E"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5AED24CC"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12CF8694"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član povjerenstva za j</w:t>
      </w:r>
      <w:r w:rsidR="006E7BAB">
        <w:rPr>
          <w:rFonts w:ascii="Times New Roman" w:hAnsi="Times New Roman" w:cs="Times New Roman"/>
          <w:sz w:val="24"/>
          <w:szCs w:val="24"/>
        </w:rPr>
        <w:t>ednostavnu</w:t>
      </w:r>
      <w:r w:rsidRPr="003F39A5">
        <w:rPr>
          <w:rFonts w:ascii="Times New Roman" w:hAnsi="Times New Roman" w:cs="Times New Roman"/>
          <w:sz w:val="24"/>
          <w:szCs w:val="24"/>
        </w:rPr>
        <w:t xml:space="preserve"> nabavu</w:t>
      </w:r>
      <w:r>
        <w:rPr>
          <w:rFonts w:ascii="Times New Roman" w:hAnsi="Times New Roman" w:cs="Times New Roman"/>
          <w:sz w:val="24"/>
          <w:szCs w:val="24"/>
        </w:rPr>
        <w:t>,</w:t>
      </w:r>
    </w:p>
    <w:p w14:paraId="43CBAED7" w14:textId="5B33A0F1"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druga osoba koja je uključena u provedbu ili koja može utjecati na odlučivanje u postupku j</w:t>
      </w:r>
      <w:r w:rsidR="006E7BAB">
        <w:rPr>
          <w:rFonts w:ascii="Times New Roman" w:hAnsi="Times New Roman" w:cs="Times New Roman"/>
          <w:sz w:val="24"/>
          <w:szCs w:val="24"/>
        </w:rPr>
        <w:t>ednostavne</w:t>
      </w:r>
      <w:r w:rsidRPr="003F39A5">
        <w:rPr>
          <w:rFonts w:ascii="Times New Roman" w:hAnsi="Times New Roman" w:cs="Times New Roman"/>
          <w:sz w:val="24"/>
          <w:szCs w:val="24"/>
        </w:rPr>
        <w:t xml:space="preserve"> nabave, </w:t>
      </w:r>
    </w:p>
    <w:p w14:paraId="77FF48FE" w14:textId="77777777" w:rsidR="005866A9" w:rsidRPr="003F39A5"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0E14F1">
      <w:pPr>
        <w:spacing w:after="0"/>
        <w:jc w:val="both"/>
        <w:rPr>
          <w:rFonts w:ascii="Times New Roman" w:hAnsi="Times New Roman" w:cs="Times New Roman"/>
          <w:sz w:val="24"/>
          <w:szCs w:val="24"/>
        </w:rPr>
      </w:pPr>
    </w:p>
    <w:p w14:paraId="7101162A" w14:textId="05CCF8F8" w:rsidR="005866A9" w:rsidRPr="008E74D3" w:rsidRDefault="005866A9" w:rsidP="000E14F1">
      <w:pPr>
        <w:spacing w:after="0"/>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sidR="002F3E68">
        <w:rPr>
          <w:rFonts w:ascii="Times New Roman" w:hAnsi="Times New Roman" w:cs="Times New Roman"/>
          <w:b/>
          <w:bCs/>
          <w:sz w:val="24"/>
          <w:szCs w:val="24"/>
        </w:rPr>
        <w:t>7</w:t>
      </w:r>
      <w:r w:rsidRPr="003F39A5">
        <w:rPr>
          <w:rFonts w:ascii="Times New Roman" w:hAnsi="Times New Roman" w:cs="Times New Roman"/>
          <w:b/>
          <w:bCs/>
          <w:sz w:val="24"/>
          <w:szCs w:val="24"/>
        </w:rPr>
        <w:t>.</w:t>
      </w:r>
    </w:p>
    <w:p w14:paraId="409BD464" w14:textId="3FC34E1C" w:rsidR="006E7BAB" w:rsidRDefault="00AB70D5" w:rsidP="00AB70D5">
      <w:pPr>
        <w:pStyle w:val="pdq2pgselectionanchorcontainer"/>
      </w:pPr>
      <w:bookmarkStart w:id="2" w:name="_Hlk232349615"/>
      <w:r>
        <w:t>(1)</w:t>
      </w:r>
      <w:r w:rsidR="006E7BAB">
        <w:t>Odredba članka 26. ovoga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naručitelja.</w:t>
      </w:r>
    </w:p>
    <w:p w14:paraId="352FD3E0" w14:textId="35BD91DE" w:rsidR="006E7BAB" w:rsidRDefault="00AB70D5" w:rsidP="00AB70D5">
      <w:pPr>
        <w:pStyle w:val="StandardWeb"/>
      </w:pPr>
      <w:r>
        <w:t>(2)</w:t>
      </w:r>
      <w:r w:rsidR="006E7BAB">
        <w:t>Prijenos udjela u vlasništvu na drugu osobu ili posebno tijelo (povjerenika) sukladno posebnim propisima o sprječavanju sukoba interesa ne utječe na sukob interesa u smislu članka 26. ovoga Pravilnika.</w:t>
      </w:r>
    </w:p>
    <w:p w14:paraId="43CF417A" w14:textId="001DDF8A" w:rsidR="005866A9" w:rsidRPr="006E7BAB" w:rsidRDefault="00AB70D5" w:rsidP="00AB70D5">
      <w:pPr>
        <w:pStyle w:val="StandardWeb"/>
      </w:pPr>
      <w:r>
        <w:t>(3)</w:t>
      </w:r>
      <w:r w:rsidR="006E7BAB">
        <w:t>Iznimno, sukob interesa ne postoji ako predstavnik naručitelja iz članka 26. ovoga Pravilnika ili s njim povezana osoba obavlja upravljačke poslove u gospodarskom subjektu po položaju, odnosno kao službeni predstavnik nekog naručitelja, a ne kao privatna osoba.</w:t>
      </w:r>
      <w:bookmarkEnd w:id="2"/>
    </w:p>
    <w:p w14:paraId="010FC3BC" w14:textId="65C3074D" w:rsidR="005866A9" w:rsidRPr="008E74D3" w:rsidRDefault="005866A9" w:rsidP="000E14F1">
      <w:pPr>
        <w:spacing w:after="0"/>
        <w:jc w:val="center"/>
        <w:rPr>
          <w:rFonts w:ascii="Times New Roman" w:hAnsi="Times New Roman" w:cs="Times New Roman"/>
          <w:b/>
          <w:bCs/>
          <w:sz w:val="24"/>
          <w:szCs w:val="24"/>
        </w:rPr>
      </w:pPr>
      <w:r w:rsidRPr="008E74D3">
        <w:rPr>
          <w:rFonts w:ascii="Times New Roman" w:hAnsi="Times New Roman" w:cs="Times New Roman"/>
          <w:b/>
          <w:bCs/>
          <w:sz w:val="24"/>
          <w:szCs w:val="24"/>
        </w:rPr>
        <w:t>Članak 2</w:t>
      </w:r>
      <w:r w:rsidR="002F3E68">
        <w:rPr>
          <w:rFonts w:ascii="Times New Roman" w:hAnsi="Times New Roman" w:cs="Times New Roman"/>
          <w:b/>
          <w:bCs/>
          <w:sz w:val="24"/>
          <w:szCs w:val="24"/>
        </w:rPr>
        <w:t>8</w:t>
      </w:r>
      <w:r w:rsidRPr="008E74D3">
        <w:rPr>
          <w:rFonts w:ascii="Times New Roman" w:hAnsi="Times New Roman" w:cs="Times New Roman"/>
          <w:b/>
          <w:bCs/>
          <w:sz w:val="24"/>
          <w:szCs w:val="24"/>
        </w:rPr>
        <w:t>.</w:t>
      </w:r>
    </w:p>
    <w:p w14:paraId="6765E349" w14:textId="77777777" w:rsidR="00304C9D" w:rsidRDefault="006E7BAB" w:rsidP="00304C9D">
      <w:pPr>
        <w:pStyle w:val="pdq2pgselectionanchorcontainer"/>
      </w:pPr>
      <w:r>
        <w:t>(1) Predstavnici naručitelja obvezni su potpisati izjavu o postojanju ili nepostojanju sukoba interesa te je ažurirati bez odgađanja ako nastupe promjene.</w:t>
      </w:r>
    </w:p>
    <w:p w14:paraId="4003819B" w14:textId="2CC39CDF" w:rsidR="00304C9D" w:rsidRDefault="006E7BAB" w:rsidP="00304C9D">
      <w:pPr>
        <w:pStyle w:val="pdq2pgselectionanchorcontainer"/>
      </w:pPr>
      <w:r>
        <w:t xml:space="preserve">(2) Naručitelj je obvezan na temelju izjava svojih predstavnika na svojim internetskim stranicama objaviti popis gospodarskih subjekata s kojima je predstavnik naručitelja ili s njime povezane osobe u sukobu interesa ili obavijest da takvi subjekti ne postoje te ga ažurirati bez odgađanja ako nastupe promjene. </w:t>
      </w:r>
    </w:p>
    <w:p w14:paraId="5D4C116A" w14:textId="58874584" w:rsidR="006E7BAB" w:rsidRDefault="00304C9D" w:rsidP="006E7BAB">
      <w:pPr>
        <w:pStyle w:val="StandardWeb"/>
      </w:pPr>
      <w:r>
        <w:t>(3)</w:t>
      </w:r>
      <w:r w:rsidR="006E7BAB">
        <w:t>Naručitelj je također obvezan u dokumentaciji o nabavi za pojedini postupak jednostavne nabave navesti popis gospodarskih subjekata s kojima je predstavnik naručitelja u sukobu interesa ili navesti da takvi subjekti ne postoje.</w:t>
      </w:r>
    </w:p>
    <w:p w14:paraId="4C319A65" w14:textId="77777777" w:rsidR="000C3CE3" w:rsidRDefault="000C3CE3" w:rsidP="000E14F1">
      <w:pPr>
        <w:spacing w:after="0"/>
        <w:jc w:val="both"/>
        <w:rPr>
          <w:rFonts w:ascii="Times New Roman" w:hAnsi="Times New Roman" w:cs="Times New Roman"/>
          <w:sz w:val="24"/>
          <w:szCs w:val="24"/>
        </w:rPr>
      </w:pPr>
    </w:p>
    <w:p w14:paraId="3F7478D5" w14:textId="328313FF" w:rsidR="005866A9" w:rsidRPr="004202E0" w:rsidRDefault="005866A9" w:rsidP="000E14F1">
      <w:pPr>
        <w:spacing w:after="0"/>
        <w:jc w:val="center"/>
        <w:rPr>
          <w:rFonts w:ascii="Times New Roman" w:hAnsi="Times New Roman" w:cs="Times New Roman"/>
          <w:b/>
          <w:bCs/>
          <w:sz w:val="24"/>
          <w:szCs w:val="24"/>
        </w:rPr>
      </w:pPr>
      <w:r w:rsidRPr="004202E0">
        <w:rPr>
          <w:rFonts w:ascii="Times New Roman" w:hAnsi="Times New Roman" w:cs="Times New Roman"/>
          <w:b/>
          <w:bCs/>
          <w:sz w:val="24"/>
          <w:szCs w:val="24"/>
        </w:rPr>
        <w:t>Članak 2</w:t>
      </w:r>
      <w:r w:rsidR="002F3E68">
        <w:rPr>
          <w:rFonts w:ascii="Times New Roman" w:hAnsi="Times New Roman" w:cs="Times New Roman"/>
          <w:b/>
          <w:bCs/>
          <w:sz w:val="24"/>
          <w:szCs w:val="24"/>
        </w:rPr>
        <w:t>9</w:t>
      </w:r>
      <w:r w:rsidRPr="004202E0">
        <w:rPr>
          <w:rFonts w:ascii="Times New Roman" w:hAnsi="Times New Roman" w:cs="Times New Roman"/>
          <w:b/>
          <w:bCs/>
          <w:sz w:val="24"/>
          <w:szCs w:val="24"/>
        </w:rPr>
        <w:t>.</w:t>
      </w:r>
    </w:p>
    <w:p w14:paraId="724C5280" w14:textId="5D0022F1"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Predstavnik </w:t>
      </w:r>
      <w:r w:rsidR="00304C9D">
        <w:rPr>
          <w:rFonts w:ascii="Times New Roman" w:hAnsi="Times New Roman" w:cs="Times New Roman"/>
          <w:sz w:val="24"/>
          <w:szCs w:val="24"/>
        </w:rPr>
        <w:t>Naručitelja</w:t>
      </w:r>
      <w:r>
        <w:rPr>
          <w:rFonts w:ascii="Times New Roman" w:hAnsi="Times New Roman" w:cs="Times New Roman"/>
          <w:sz w:val="24"/>
          <w:szCs w:val="24"/>
        </w:rPr>
        <w:t xml:space="preserv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509575D4"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 xml:space="preserve">predstavnik </w:t>
      </w:r>
      <w:r w:rsidR="00304C9D">
        <w:rPr>
          <w:rFonts w:ascii="Times New Roman" w:hAnsi="Times New Roman" w:cs="Times New Roman"/>
          <w:sz w:val="24"/>
          <w:szCs w:val="24"/>
        </w:rPr>
        <w:t>Naručitelja</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je </w:t>
      </w:r>
      <w:r w:rsidR="002F3E68">
        <w:rPr>
          <w:rFonts w:ascii="Times New Roman" w:hAnsi="Times New Roman" w:cs="Times New Roman"/>
          <w:sz w:val="24"/>
          <w:szCs w:val="24"/>
        </w:rPr>
        <w:t xml:space="preserve">izuzeti </w:t>
      </w:r>
      <w:r w:rsidR="0039457B">
        <w:rPr>
          <w:rFonts w:ascii="Times New Roman" w:hAnsi="Times New Roman" w:cs="Times New Roman"/>
          <w:sz w:val="24"/>
          <w:szCs w:val="24"/>
        </w:rPr>
        <w:t xml:space="preserve">se </w:t>
      </w:r>
      <w:r w:rsidR="002F3E68">
        <w:rPr>
          <w:rFonts w:ascii="Times New Roman" w:hAnsi="Times New Roman" w:cs="Times New Roman"/>
          <w:sz w:val="24"/>
          <w:szCs w:val="24"/>
        </w:rPr>
        <w:t xml:space="preserve">iz </w:t>
      </w:r>
      <w:r w:rsidR="002F3E68">
        <w:rPr>
          <w:rFonts w:ascii="Times New Roman" w:hAnsi="Times New Roman" w:cs="Times New Roman"/>
          <w:sz w:val="24"/>
          <w:szCs w:val="24"/>
        </w:rPr>
        <w:lastRenderedPageBreak/>
        <w:t xml:space="preserve">daljnjeg postupka najkasnije sljedeći radni dan od dana saznanja za okolnost koja uzrokuje sukob interesa i </w:t>
      </w:r>
      <w:r w:rsidRPr="004202E0">
        <w:rPr>
          <w:rFonts w:ascii="Times New Roman" w:hAnsi="Times New Roman" w:cs="Times New Roman"/>
          <w:sz w:val="24"/>
          <w:szCs w:val="24"/>
        </w:rPr>
        <w:t>o tome bez odgode obavijestiti ravnatelja.</w:t>
      </w:r>
    </w:p>
    <w:p w14:paraId="000EEF8F" w14:textId="7B95EB4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0E14F1">
      <w:pPr>
        <w:spacing w:after="0"/>
        <w:jc w:val="both"/>
        <w:rPr>
          <w:rFonts w:ascii="Times New Roman" w:hAnsi="Times New Roman" w:cs="Times New Roman"/>
          <w:sz w:val="24"/>
          <w:szCs w:val="24"/>
        </w:rPr>
      </w:pPr>
    </w:p>
    <w:p w14:paraId="679EED69" w14:textId="6FCEC2C9" w:rsidR="005866A9" w:rsidRPr="005D5E97" w:rsidRDefault="00A62F9A" w:rsidP="000E14F1">
      <w:pPr>
        <w:pStyle w:val="Naslov1"/>
        <w:spacing w:before="0"/>
        <w:jc w:val="both"/>
        <w:rPr>
          <w:rFonts w:ascii="Times New Roman" w:hAnsi="Times New Roman"/>
          <w:sz w:val="24"/>
          <w:szCs w:val="24"/>
        </w:rPr>
      </w:pPr>
      <w:r>
        <w:rPr>
          <w:rFonts w:ascii="Times New Roman" w:hAnsi="Times New Roman"/>
          <w:sz w:val="24"/>
          <w:szCs w:val="24"/>
        </w:rPr>
        <w:t xml:space="preserve">IX. </w:t>
      </w:r>
      <w:r w:rsidR="005866A9"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4ACBB62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0C3CE3">
        <w:rPr>
          <w:rFonts w:ascii="Times New Roman" w:hAnsi="Times New Roman" w:cs="Times New Roman"/>
          <w:b/>
          <w:sz w:val="24"/>
          <w:szCs w:val="24"/>
        </w:rPr>
        <w:t>30</w:t>
      </w:r>
      <w:r w:rsidRPr="005D5E97">
        <w:rPr>
          <w:rFonts w:ascii="Times New Roman" w:hAnsi="Times New Roman" w:cs="Times New Roman"/>
          <w:b/>
          <w:sz w:val="24"/>
          <w:szCs w:val="24"/>
        </w:rPr>
        <w:t>.</w:t>
      </w:r>
    </w:p>
    <w:p w14:paraId="264CE560" w14:textId="108A9F99"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sklapa ugovor o jednostavnoj nabavi ili izdaje narudžbenicu.</w:t>
      </w:r>
    </w:p>
    <w:p w14:paraId="6F084F84" w14:textId="54D5D125"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sidR="00304C9D">
        <w:rPr>
          <w:rFonts w:ascii="Times New Roman" w:hAnsi="Times New Roman" w:cs="Times New Roman"/>
          <w:sz w:val="24"/>
          <w:szCs w:val="24"/>
        </w:rPr>
        <w:t>Naručitelju</w:t>
      </w:r>
      <w:r w:rsidRPr="00D31864">
        <w:rPr>
          <w:rFonts w:ascii="Times New Roman" w:hAnsi="Times New Roman" w:cs="Times New Roman"/>
          <w:sz w:val="24"/>
          <w:szCs w:val="24"/>
        </w:rPr>
        <w:t>, gospodarskom subjektu, predmetu nabave, količini ili opsegu, cijeni, roku i mjestu isporuke ili izvršenja, roku plaćanja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3"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3"/>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4190F270"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1</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628172E0"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je duž</w:t>
      </w:r>
      <w:r w:rsidR="00304C9D">
        <w:rPr>
          <w:rFonts w:ascii="Times New Roman" w:hAnsi="Times New Roman" w:cs="Times New Roman"/>
          <w:sz w:val="24"/>
          <w:szCs w:val="24"/>
        </w:rPr>
        <w:t>an</w:t>
      </w:r>
      <w:r w:rsidRPr="00D31864">
        <w:rPr>
          <w:rFonts w:ascii="Times New Roman" w:hAnsi="Times New Roman" w:cs="Times New Roman"/>
          <w:sz w:val="24"/>
          <w:szCs w:val="24"/>
        </w:rPr>
        <w:t xml:space="preserve">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689C4F5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2</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FD052FB"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sidR="00304C9D">
        <w:rPr>
          <w:rFonts w:ascii="Times New Roman" w:hAnsi="Times New Roman" w:cs="Times New Roman"/>
          <w:sz w:val="24"/>
          <w:szCs w:val="24"/>
        </w:rPr>
        <w:t>Naručitelj</w:t>
      </w:r>
      <w:r w:rsidRPr="00D31864">
        <w:rPr>
          <w:rFonts w:ascii="Times New Roman" w:hAnsi="Times New Roman" w:cs="Times New Roman"/>
          <w:sz w:val="24"/>
          <w:szCs w:val="24"/>
        </w:rPr>
        <w:t xml:space="preserve"> nije mog</w:t>
      </w:r>
      <w:r w:rsidR="00304C9D">
        <w:rPr>
          <w:rFonts w:ascii="Times New Roman" w:hAnsi="Times New Roman" w:cs="Times New Roman"/>
          <w:sz w:val="24"/>
          <w:szCs w:val="24"/>
        </w:rPr>
        <w:t>ao</w:t>
      </w:r>
      <w:r w:rsidRPr="00D31864">
        <w:rPr>
          <w:rFonts w:ascii="Times New Roman" w:hAnsi="Times New Roman" w:cs="Times New Roman"/>
          <w:sz w:val="24"/>
          <w:szCs w:val="24"/>
        </w:rPr>
        <w:t xml:space="preserve"> predvidjeti, pod uvjetom da se time ne mijenja priroda ugovora i da se ne izbjegava primjena propisa o javnoj nabavi.</w:t>
      </w: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C7491F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3</w:t>
      </w:r>
      <w:r w:rsidRPr="005D5E97">
        <w:rPr>
          <w:rFonts w:ascii="Times New Roman" w:hAnsi="Times New Roman" w:cs="Times New Roman"/>
          <w:b/>
          <w:sz w:val="24"/>
          <w:szCs w:val="24"/>
        </w:rPr>
        <w:t>.</w:t>
      </w:r>
    </w:p>
    <w:p w14:paraId="756F0284" w14:textId="3F7DDF6C" w:rsidR="005866A9" w:rsidRDefault="00304C9D" w:rsidP="000E14F1">
      <w:pPr>
        <w:pStyle w:val="Odlomakpopisa"/>
        <w:numPr>
          <w:ilvl w:val="0"/>
          <w:numId w:val="27"/>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Naručitelj</w:t>
      </w:r>
      <w:r w:rsidR="005866A9" w:rsidRPr="00D65B40">
        <w:rPr>
          <w:rFonts w:ascii="Times New Roman" w:hAnsi="Times New Roman" w:cs="Times New Roman"/>
          <w:sz w:val="24"/>
          <w:szCs w:val="24"/>
        </w:rPr>
        <w:t xml:space="preserve">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5AF11A89" w:rsidR="005866A9" w:rsidRDefault="005866A9" w:rsidP="000E14F1">
      <w:pPr>
        <w:spacing w:after="0"/>
        <w:jc w:val="both"/>
        <w:rPr>
          <w:rFonts w:ascii="Times New Roman" w:hAnsi="Times New Roman" w:cs="Times New Roman"/>
          <w:sz w:val="24"/>
          <w:szCs w:val="24"/>
        </w:rPr>
      </w:pPr>
    </w:p>
    <w:p w14:paraId="6E93CD9D" w14:textId="3743E3B1" w:rsidR="00304C9D" w:rsidRDefault="00304C9D" w:rsidP="000E14F1">
      <w:pPr>
        <w:spacing w:after="0"/>
        <w:jc w:val="both"/>
        <w:rPr>
          <w:rFonts w:ascii="Times New Roman" w:hAnsi="Times New Roman" w:cs="Times New Roman"/>
          <w:sz w:val="24"/>
          <w:szCs w:val="24"/>
        </w:rPr>
      </w:pPr>
    </w:p>
    <w:p w14:paraId="4282C741" w14:textId="77777777" w:rsidR="00304C9D" w:rsidRDefault="00304C9D" w:rsidP="000E14F1">
      <w:pPr>
        <w:spacing w:after="0"/>
        <w:jc w:val="both"/>
        <w:rPr>
          <w:rFonts w:ascii="Times New Roman" w:hAnsi="Times New Roman" w:cs="Times New Roman"/>
          <w:sz w:val="24"/>
          <w:szCs w:val="24"/>
        </w:rPr>
      </w:pPr>
    </w:p>
    <w:p w14:paraId="724792E2" w14:textId="7B5CAF1A"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lastRenderedPageBreak/>
        <w:t>X. KIBERNETIČKA SIGURNOST</w:t>
      </w:r>
    </w:p>
    <w:p w14:paraId="2DB680E4" w14:textId="77777777" w:rsidR="007B3AEF" w:rsidRDefault="007B3AEF" w:rsidP="000E14F1">
      <w:pPr>
        <w:spacing w:after="0"/>
        <w:jc w:val="both"/>
        <w:rPr>
          <w:rFonts w:ascii="Times New Roman" w:hAnsi="Times New Roman" w:cs="Times New Roman"/>
          <w:sz w:val="24"/>
          <w:szCs w:val="24"/>
        </w:rPr>
      </w:pPr>
    </w:p>
    <w:p w14:paraId="726F12C7" w14:textId="32A22931" w:rsidR="000E14F1" w:rsidRPr="000E14F1" w:rsidRDefault="000E14F1" w:rsidP="000E14F1">
      <w:pPr>
        <w:spacing w:after="0"/>
        <w:jc w:val="center"/>
        <w:rPr>
          <w:rFonts w:ascii="Times New Roman" w:hAnsi="Times New Roman" w:cs="Times New Roman"/>
          <w:b/>
          <w:bCs/>
          <w:sz w:val="24"/>
          <w:szCs w:val="24"/>
        </w:rPr>
      </w:pPr>
      <w:bookmarkStart w:id="4" w:name="_Hlk232863575"/>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4</w:t>
      </w:r>
      <w:r w:rsidRPr="000E14F1">
        <w:rPr>
          <w:rFonts w:ascii="Times New Roman" w:hAnsi="Times New Roman" w:cs="Times New Roman"/>
          <w:b/>
          <w:bCs/>
          <w:sz w:val="24"/>
          <w:szCs w:val="24"/>
        </w:rPr>
        <w:t>.</w:t>
      </w:r>
    </w:p>
    <w:p w14:paraId="3FB3E288" w14:textId="2547A66C"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Kada predmet nabave uključuje informacijske sustave, mrežnu infrastrukturu, sigurnosne sustave ili druge podatke čije bi otkrivanje moglo ugroziti sigurnost informacijskih sustava </w:t>
      </w:r>
      <w:r w:rsidR="00304C9D">
        <w:rPr>
          <w:rFonts w:ascii="Times New Roman" w:hAnsi="Times New Roman" w:cs="Times New Roman"/>
          <w:sz w:val="24"/>
          <w:szCs w:val="24"/>
        </w:rPr>
        <w:t>Naručitelja</w:t>
      </w:r>
      <w:r w:rsidRPr="000E14F1">
        <w:rPr>
          <w:rFonts w:ascii="Times New Roman" w:hAnsi="Times New Roman" w:cs="Times New Roman"/>
          <w:sz w:val="24"/>
          <w:szCs w:val="24"/>
        </w:rPr>
        <w:t xml:space="preserve">, </w:t>
      </w:r>
      <w:r w:rsidR="00304C9D">
        <w:rPr>
          <w:rFonts w:ascii="Times New Roman" w:hAnsi="Times New Roman" w:cs="Times New Roman"/>
          <w:sz w:val="24"/>
          <w:szCs w:val="24"/>
        </w:rPr>
        <w:t>Naručitelj</w:t>
      </w:r>
      <w:r w:rsidRPr="000E14F1">
        <w:rPr>
          <w:rFonts w:ascii="Times New Roman" w:hAnsi="Times New Roman" w:cs="Times New Roman"/>
          <w:sz w:val="24"/>
          <w:szCs w:val="24"/>
        </w:rPr>
        <w:t xml:space="preserve"> može ograničiti pristup pojedinim informacijama u mjeri potrebnoj radi zaštite kibernetičke sigurnosti, zaštite podataka i drugih zaštićenih interesa, sukladno posebnim propisima.</w:t>
      </w:r>
    </w:p>
    <w:p w14:paraId="730647C6" w14:textId="6CA68B35"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 xml:space="preserve">Odredba stavka 1. ovoga članka osobito se može primijeniti na nabavu i održavanje informacijskih sustava, </w:t>
      </w:r>
      <w:r w:rsidR="00304C9D">
        <w:rPr>
          <w:rFonts w:ascii="Times New Roman" w:hAnsi="Times New Roman" w:cs="Times New Roman"/>
          <w:sz w:val="24"/>
          <w:szCs w:val="24"/>
        </w:rPr>
        <w:t>mrežne infrastrukture</w:t>
      </w:r>
      <w:r w:rsidRPr="000E14F1">
        <w:rPr>
          <w:rFonts w:ascii="Times New Roman" w:hAnsi="Times New Roman" w:cs="Times New Roman"/>
          <w:sz w:val="24"/>
          <w:szCs w:val="24"/>
        </w:rPr>
        <w:t>,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4D7B7BD3" w:rsidR="000E14F1" w:rsidRDefault="000E14F1" w:rsidP="000E14F1">
      <w:pPr>
        <w:spacing w:after="0"/>
        <w:jc w:val="both"/>
        <w:rPr>
          <w:rFonts w:ascii="Times New Roman" w:hAnsi="Times New Roman" w:cs="Times New Roman"/>
          <w:sz w:val="24"/>
          <w:szCs w:val="24"/>
        </w:rPr>
      </w:pPr>
    </w:p>
    <w:p w14:paraId="154A350E" w14:textId="4A311362"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t>XI. ČUVANJE DOKUMENTACIJE</w:t>
      </w:r>
    </w:p>
    <w:p w14:paraId="57C1777C" w14:textId="77777777" w:rsidR="007B3AEF" w:rsidRDefault="007B3AEF" w:rsidP="000E14F1">
      <w:pPr>
        <w:spacing w:after="0"/>
        <w:jc w:val="both"/>
        <w:rPr>
          <w:rFonts w:ascii="Times New Roman" w:hAnsi="Times New Roman" w:cs="Times New Roman"/>
          <w:sz w:val="24"/>
          <w:szCs w:val="24"/>
        </w:rPr>
      </w:pPr>
    </w:p>
    <w:p w14:paraId="74149A15" w14:textId="29E0D1DF"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5</w:t>
      </w:r>
      <w:r w:rsidRPr="000E14F1">
        <w:rPr>
          <w:rFonts w:ascii="Times New Roman" w:hAnsi="Times New Roman" w:cs="Times New Roman"/>
          <w:b/>
          <w:bCs/>
          <w:sz w:val="24"/>
          <w:szCs w:val="24"/>
        </w:rPr>
        <w:t>.</w:t>
      </w:r>
    </w:p>
    <w:p w14:paraId="4BEFA0B5" w14:textId="1D352E61" w:rsidR="000E14F1" w:rsidRDefault="000E14F1" w:rsidP="000E14F1">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4"/>
    <w:p w14:paraId="23E32452" w14:textId="5BF528DE" w:rsidR="007B3AEF" w:rsidRDefault="007B3AEF" w:rsidP="000E14F1">
      <w:pPr>
        <w:spacing w:after="0"/>
        <w:jc w:val="both"/>
        <w:rPr>
          <w:rFonts w:ascii="Times New Roman" w:hAnsi="Times New Roman" w:cs="Times New Roman"/>
          <w:sz w:val="24"/>
          <w:szCs w:val="24"/>
        </w:rPr>
      </w:pPr>
    </w:p>
    <w:p w14:paraId="672DA6A3" w14:textId="3D0FD75E" w:rsidR="007B3AEF" w:rsidRPr="007B3AEF" w:rsidRDefault="007B3AEF" w:rsidP="000E14F1">
      <w:pPr>
        <w:spacing w:after="0"/>
        <w:jc w:val="both"/>
        <w:rPr>
          <w:rFonts w:ascii="Times New Roman" w:hAnsi="Times New Roman" w:cs="Times New Roman"/>
          <w:b/>
          <w:bCs/>
          <w:sz w:val="24"/>
          <w:szCs w:val="24"/>
        </w:rPr>
      </w:pPr>
      <w:r w:rsidRPr="007B3AEF">
        <w:rPr>
          <w:rFonts w:ascii="Times New Roman" w:hAnsi="Times New Roman" w:cs="Times New Roman"/>
          <w:b/>
          <w:bCs/>
          <w:sz w:val="24"/>
          <w:szCs w:val="24"/>
        </w:rPr>
        <w:t>XII. PRIJELAZNE I ZAVRŠNE ODREDBE</w:t>
      </w:r>
    </w:p>
    <w:p w14:paraId="23C615EE" w14:textId="77777777" w:rsidR="007B3AEF" w:rsidRDefault="007B3AEF" w:rsidP="000E14F1">
      <w:pPr>
        <w:spacing w:after="0"/>
        <w:jc w:val="both"/>
        <w:rPr>
          <w:rFonts w:ascii="Times New Roman" w:hAnsi="Times New Roman" w:cs="Times New Roman"/>
          <w:sz w:val="24"/>
          <w:szCs w:val="24"/>
        </w:rPr>
      </w:pPr>
    </w:p>
    <w:p w14:paraId="26AAB363" w14:textId="1F2B2051"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6</w:t>
      </w:r>
      <w:r w:rsidRPr="005D5E97">
        <w:rPr>
          <w:rFonts w:ascii="Times New Roman" w:hAnsi="Times New Roman" w:cs="Times New Roman"/>
          <w:b/>
          <w:sz w:val="24"/>
          <w:szCs w:val="24"/>
        </w:rPr>
        <w:t>.</w:t>
      </w:r>
    </w:p>
    <w:p w14:paraId="7DB09A54" w14:textId="690CD97A" w:rsidR="005866A9" w:rsidRDefault="005866A9" w:rsidP="000E14F1">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w:t>
      </w:r>
      <w:r w:rsidR="00304C9D">
        <w:rPr>
          <w:rFonts w:ascii="Times New Roman" w:hAnsi="Times New Roman" w:cs="Times New Roman"/>
          <w:sz w:val="24"/>
          <w:szCs w:val="24"/>
        </w:rPr>
        <w:t>Naručitelja</w:t>
      </w:r>
      <w:r w:rsidRPr="00D31864">
        <w:rPr>
          <w:rFonts w:ascii="Times New Roman" w:hAnsi="Times New Roman" w:cs="Times New Roman"/>
          <w:sz w:val="24"/>
          <w:szCs w:val="24"/>
        </w:rPr>
        <w:t xml:space="preserv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6D676F66"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7</w:t>
      </w:r>
      <w:r w:rsidRPr="005D5E97">
        <w:rPr>
          <w:rFonts w:ascii="Times New Roman" w:hAnsi="Times New Roman" w:cs="Times New Roman"/>
          <w:b/>
          <w:sz w:val="24"/>
          <w:szCs w:val="24"/>
        </w:rPr>
        <w:t>.</w:t>
      </w:r>
    </w:p>
    <w:p w14:paraId="47FA7063" w14:textId="05F50822"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w:t>
      </w:r>
      <w:r w:rsidR="00304C9D">
        <w:rPr>
          <w:rFonts w:ascii="Times New Roman" w:hAnsi="Times New Roman" w:cs="Times New Roman"/>
          <w:sz w:val="24"/>
          <w:szCs w:val="24"/>
        </w:rPr>
        <w:t>Naručitelja</w:t>
      </w:r>
      <w:r>
        <w:rPr>
          <w:rFonts w:ascii="Times New Roman" w:hAnsi="Times New Roman" w:cs="Times New Roman"/>
          <w:sz w:val="24"/>
          <w:szCs w:val="24"/>
        </w:rPr>
        <w:t xml:space="preserve">. </w:t>
      </w:r>
    </w:p>
    <w:p w14:paraId="6DB6724F" w14:textId="12378B70" w:rsidR="005866A9" w:rsidRPr="001F7643" w:rsidRDefault="00AC7D45" w:rsidP="000E14F1">
      <w:pPr>
        <w:pStyle w:val="Odlomakpopisa"/>
        <w:numPr>
          <w:ilvl w:val="0"/>
          <w:numId w:val="28"/>
        </w:numPr>
        <w:spacing w:after="0"/>
        <w:ind w:left="426" w:hanging="426"/>
        <w:jc w:val="both"/>
        <w:rPr>
          <w:rFonts w:ascii="Times New Roman" w:hAnsi="Times New Roman" w:cs="Times New Roman"/>
          <w:sz w:val="24"/>
          <w:szCs w:val="24"/>
        </w:rPr>
      </w:pPr>
      <w:bookmarkStart w:id="5" w:name="_Hlk232863387"/>
      <w:r w:rsidRPr="00A217F6">
        <w:rPr>
          <w:rFonts w:ascii="Times New Roman" w:hAnsi="Times New Roman" w:cs="Times New Roman"/>
          <w:sz w:val="24"/>
          <w:szCs w:val="24"/>
        </w:rPr>
        <w:t xml:space="preserve">Odredbe ovoga Pravilnika koje se odnose na vrijednosne pragove jednostavne nabave i provedbu </w:t>
      </w:r>
      <w:r w:rsidRPr="001F7643">
        <w:rPr>
          <w:rFonts w:ascii="Times New Roman" w:hAnsi="Times New Roman" w:cs="Times New Roman"/>
          <w:sz w:val="24"/>
          <w:szCs w:val="24"/>
        </w:rPr>
        <w:t xml:space="preserve">postupaka putem modula jednostavne nabave u </w:t>
      </w:r>
      <w:r w:rsidR="00F46788">
        <w:rPr>
          <w:rFonts w:ascii="Times New Roman" w:hAnsi="Times New Roman" w:cs="Times New Roman"/>
          <w:sz w:val="24"/>
          <w:szCs w:val="24"/>
        </w:rPr>
        <w:t>EOJN primjenjuju se od ______</w:t>
      </w:r>
      <w:r w:rsidRPr="001F7643">
        <w:rPr>
          <w:rFonts w:ascii="Times New Roman" w:hAnsi="Times New Roman" w:cs="Times New Roman"/>
          <w:sz w:val="24"/>
          <w:szCs w:val="24"/>
        </w:rPr>
        <w:t>2026. godine.</w:t>
      </w:r>
    </w:p>
    <w:bookmarkEnd w:id="5"/>
    <w:p w14:paraId="0B4C3391" w14:textId="790EB358" w:rsidR="005866A9" w:rsidRPr="001F7643"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1F7643">
        <w:rPr>
          <w:rFonts w:ascii="Times New Roman" w:hAnsi="Times New Roman" w:cs="Times New Roman"/>
          <w:sz w:val="24"/>
          <w:szCs w:val="24"/>
        </w:rPr>
        <w:t xml:space="preserve">Postupci jednostavne nabave započeti prije primjene ovoga Pravilnika dovršit će se prema odredbama Pravilnika o provedbi postupaka </w:t>
      </w:r>
      <w:r w:rsidR="001F7643" w:rsidRPr="001F7643">
        <w:rPr>
          <w:rFonts w:ascii="Times New Roman" w:hAnsi="Times New Roman" w:cs="Times New Roman"/>
          <w:sz w:val="24"/>
          <w:szCs w:val="24"/>
        </w:rPr>
        <w:t xml:space="preserve">nabave roba, radova i usluga jednostavne nabave </w:t>
      </w:r>
      <w:r w:rsidR="00304C9D" w:rsidRPr="001F7643">
        <w:rPr>
          <w:rFonts w:ascii="Times New Roman" w:hAnsi="Times New Roman" w:cs="Times New Roman"/>
          <w:sz w:val="24"/>
          <w:szCs w:val="24"/>
        </w:rPr>
        <w:t xml:space="preserve">Osnovne škole </w:t>
      </w:r>
      <w:r w:rsidR="000E6C51">
        <w:rPr>
          <w:rFonts w:ascii="Times New Roman" w:hAnsi="Times New Roman" w:cs="Times New Roman"/>
          <w:sz w:val="24"/>
          <w:szCs w:val="24"/>
        </w:rPr>
        <w:t>Gračani</w:t>
      </w:r>
      <w:r w:rsidR="001F7643" w:rsidRPr="001F7643">
        <w:rPr>
          <w:rFonts w:ascii="Times New Roman" w:hAnsi="Times New Roman" w:cs="Times New Roman"/>
          <w:sz w:val="24"/>
          <w:szCs w:val="24"/>
        </w:rPr>
        <w:t xml:space="preserve">, </w:t>
      </w:r>
      <w:r w:rsidR="004D21A9">
        <w:rPr>
          <w:rFonts w:ascii="Times New Roman" w:hAnsi="Times New Roman" w:cs="Times New Roman"/>
          <w:sz w:val="24"/>
          <w:szCs w:val="24"/>
        </w:rPr>
        <w:t>Zagreb</w:t>
      </w:r>
      <w:r w:rsidRPr="001F7643">
        <w:rPr>
          <w:rFonts w:ascii="Times New Roman" w:hAnsi="Times New Roman" w:cs="Times New Roman"/>
          <w:sz w:val="24"/>
          <w:szCs w:val="24"/>
        </w:rPr>
        <w:t>, KLASA:</w:t>
      </w:r>
      <w:r w:rsidR="00F46788">
        <w:rPr>
          <w:rFonts w:ascii="Times New Roman" w:hAnsi="Times New Roman" w:cs="Times New Roman"/>
          <w:sz w:val="24"/>
          <w:szCs w:val="24"/>
        </w:rPr>
        <w:t xml:space="preserve"> </w:t>
      </w:r>
      <w:r w:rsidR="00F46788" w:rsidRPr="00F46788">
        <w:rPr>
          <w:rFonts w:ascii="Times New Roman" w:hAnsi="Times New Roman" w:cs="Times New Roman"/>
          <w:color w:val="000000"/>
          <w:sz w:val="24"/>
          <w:szCs w:val="24"/>
          <w:lang w:eastAsia="en-US"/>
        </w:rPr>
        <w:t>011-03/23-02/2</w:t>
      </w:r>
      <w:r w:rsidRPr="001F7643">
        <w:rPr>
          <w:rFonts w:ascii="Times New Roman" w:hAnsi="Times New Roman" w:cs="Times New Roman"/>
          <w:sz w:val="24"/>
          <w:szCs w:val="24"/>
        </w:rPr>
        <w:t xml:space="preserve">, URBROJ: </w:t>
      </w:r>
      <w:r w:rsidR="00F46788" w:rsidRPr="00F46788">
        <w:rPr>
          <w:rFonts w:ascii="Times New Roman" w:hAnsi="Times New Roman" w:cs="Times New Roman"/>
          <w:color w:val="000000"/>
          <w:sz w:val="24"/>
          <w:szCs w:val="24"/>
        </w:rPr>
        <w:t>251-150-23-01</w:t>
      </w:r>
      <w:r w:rsidR="00F46788">
        <w:rPr>
          <w:rFonts w:ascii="Times New Roman" w:hAnsi="Times New Roman" w:cs="Times New Roman"/>
          <w:color w:val="000000"/>
          <w:sz w:val="24"/>
          <w:szCs w:val="24"/>
        </w:rPr>
        <w:t xml:space="preserve"> </w:t>
      </w:r>
      <w:r w:rsidR="00304C9D" w:rsidRPr="001F7643">
        <w:rPr>
          <w:rFonts w:ascii="Times New Roman" w:hAnsi="Times New Roman" w:cs="Times New Roman"/>
          <w:sz w:val="24"/>
          <w:szCs w:val="24"/>
        </w:rPr>
        <w:t>od</w:t>
      </w:r>
      <w:r w:rsidR="001F7643" w:rsidRPr="001F7643">
        <w:rPr>
          <w:rFonts w:ascii="Times New Roman" w:hAnsi="Times New Roman" w:cs="Times New Roman"/>
          <w:sz w:val="24"/>
          <w:szCs w:val="24"/>
        </w:rPr>
        <w:t xml:space="preserve"> </w:t>
      </w:r>
      <w:r w:rsidR="00F46788">
        <w:rPr>
          <w:rFonts w:ascii="Times New Roman" w:hAnsi="Times New Roman" w:cs="Times New Roman"/>
          <w:sz w:val="24"/>
          <w:szCs w:val="24"/>
        </w:rPr>
        <w:t>15. studenog 2023</w:t>
      </w:r>
      <w:r w:rsidR="00304C9D" w:rsidRPr="001F7643">
        <w:rPr>
          <w:rFonts w:ascii="Times New Roman" w:hAnsi="Times New Roman" w:cs="Times New Roman"/>
          <w:sz w:val="24"/>
          <w:szCs w:val="24"/>
        </w:rPr>
        <w:t>.</w:t>
      </w:r>
      <w:r w:rsidRPr="001F7643">
        <w:rPr>
          <w:rFonts w:ascii="Times New Roman" w:hAnsi="Times New Roman" w:cs="Times New Roman"/>
          <w:sz w:val="24"/>
          <w:szCs w:val="24"/>
        </w:rPr>
        <w:t xml:space="preserve"> godine.</w:t>
      </w:r>
    </w:p>
    <w:p w14:paraId="16FA9DEA" w14:textId="11F49803" w:rsidR="005866A9" w:rsidRDefault="005866A9" w:rsidP="001F7643">
      <w:pPr>
        <w:pStyle w:val="Odlomakpopisa"/>
        <w:numPr>
          <w:ilvl w:val="0"/>
          <w:numId w:val="28"/>
        </w:numPr>
        <w:spacing w:after="0"/>
        <w:ind w:left="426" w:hanging="426"/>
        <w:jc w:val="both"/>
        <w:rPr>
          <w:rFonts w:ascii="Times New Roman" w:hAnsi="Times New Roman" w:cs="Times New Roman"/>
          <w:sz w:val="24"/>
          <w:szCs w:val="24"/>
        </w:rPr>
      </w:pPr>
      <w:r w:rsidRPr="001F7643">
        <w:rPr>
          <w:rFonts w:ascii="Times New Roman" w:hAnsi="Times New Roman" w:cs="Times New Roman"/>
          <w:sz w:val="24"/>
          <w:szCs w:val="24"/>
        </w:rPr>
        <w:t xml:space="preserve">Danom stupanja na snagu ovoga Pravilnika, prestaje važiti </w:t>
      </w:r>
      <w:r w:rsidR="001F7643" w:rsidRPr="001F7643">
        <w:rPr>
          <w:rFonts w:ascii="Times New Roman" w:hAnsi="Times New Roman" w:cs="Times New Roman"/>
          <w:sz w:val="24"/>
          <w:szCs w:val="24"/>
        </w:rPr>
        <w:t xml:space="preserve">Pravilnik o provedbi postupaka nabave roba, radova i usluga jednostavne nabave Osnovne škole </w:t>
      </w:r>
      <w:r w:rsidR="000E6C51">
        <w:rPr>
          <w:rFonts w:ascii="Times New Roman" w:hAnsi="Times New Roman" w:cs="Times New Roman"/>
          <w:sz w:val="24"/>
          <w:szCs w:val="24"/>
        </w:rPr>
        <w:t>Gračani</w:t>
      </w:r>
      <w:r w:rsidR="004D21A9" w:rsidRPr="001F7643">
        <w:rPr>
          <w:rFonts w:ascii="Times New Roman" w:hAnsi="Times New Roman" w:cs="Times New Roman"/>
          <w:sz w:val="24"/>
          <w:szCs w:val="24"/>
        </w:rPr>
        <w:t xml:space="preserve">, </w:t>
      </w:r>
      <w:r w:rsidR="004D21A9">
        <w:rPr>
          <w:rFonts w:ascii="Times New Roman" w:hAnsi="Times New Roman" w:cs="Times New Roman"/>
          <w:sz w:val="24"/>
          <w:szCs w:val="24"/>
        </w:rPr>
        <w:t>Zagreb</w:t>
      </w:r>
      <w:r w:rsidR="00B76C85">
        <w:rPr>
          <w:rFonts w:ascii="Times New Roman" w:hAnsi="Times New Roman" w:cs="Times New Roman"/>
          <w:sz w:val="24"/>
          <w:szCs w:val="24"/>
        </w:rPr>
        <w:t>, KLASA:</w:t>
      </w:r>
      <w:r w:rsidR="00B76C85" w:rsidRPr="00B76C85">
        <w:rPr>
          <w:rFonts w:ascii="Times New Roman" w:hAnsi="Times New Roman" w:cs="Times New Roman"/>
          <w:color w:val="000000"/>
          <w:sz w:val="24"/>
          <w:szCs w:val="24"/>
          <w:lang w:eastAsia="en-US"/>
        </w:rPr>
        <w:t xml:space="preserve"> </w:t>
      </w:r>
      <w:r w:rsidR="00B76C85" w:rsidRPr="00B76C85">
        <w:rPr>
          <w:rFonts w:ascii="Times New Roman" w:hAnsi="Times New Roman" w:cs="Times New Roman"/>
          <w:sz w:val="24"/>
          <w:szCs w:val="24"/>
        </w:rPr>
        <w:t>011-03/23-02/2</w:t>
      </w:r>
      <w:r w:rsidR="00B76C85">
        <w:rPr>
          <w:rFonts w:ascii="Times New Roman" w:hAnsi="Times New Roman" w:cs="Times New Roman"/>
          <w:sz w:val="24"/>
          <w:szCs w:val="24"/>
        </w:rPr>
        <w:t xml:space="preserve"> </w:t>
      </w:r>
      <w:r w:rsidR="004D21A9" w:rsidRPr="001F7643">
        <w:rPr>
          <w:rFonts w:ascii="Times New Roman" w:hAnsi="Times New Roman" w:cs="Times New Roman"/>
          <w:sz w:val="24"/>
          <w:szCs w:val="24"/>
        </w:rPr>
        <w:t xml:space="preserve">, URBROJ: </w:t>
      </w:r>
      <w:r w:rsidR="00B76C85">
        <w:rPr>
          <w:rFonts w:ascii="Times New Roman" w:hAnsi="Times New Roman" w:cs="Times New Roman"/>
          <w:sz w:val="24"/>
          <w:szCs w:val="24"/>
        </w:rPr>
        <w:t xml:space="preserve">251-150-23-01 </w:t>
      </w:r>
      <w:r w:rsidR="004D21A9" w:rsidRPr="001F7643">
        <w:rPr>
          <w:rFonts w:ascii="Times New Roman" w:hAnsi="Times New Roman" w:cs="Times New Roman"/>
          <w:sz w:val="24"/>
          <w:szCs w:val="24"/>
        </w:rPr>
        <w:t xml:space="preserve">od </w:t>
      </w:r>
      <w:r w:rsidR="00B76C85">
        <w:rPr>
          <w:rFonts w:ascii="Times New Roman" w:hAnsi="Times New Roman" w:cs="Times New Roman"/>
          <w:sz w:val="24"/>
          <w:szCs w:val="24"/>
        </w:rPr>
        <w:t>15</w:t>
      </w:r>
      <w:r w:rsidR="004D21A9">
        <w:rPr>
          <w:rFonts w:ascii="Times New Roman" w:hAnsi="Times New Roman" w:cs="Times New Roman"/>
          <w:sz w:val="24"/>
          <w:szCs w:val="24"/>
        </w:rPr>
        <w:t>.</w:t>
      </w:r>
      <w:r w:rsidR="00B76C85">
        <w:rPr>
          <w:rFonts w:ascii="Times New Roman" w:hAnsi="Times New Roman" w:cs="Times New Roman"/>
          <w:sz w:val="24"/>
          <w:szCs w:val="24"/>
        </w:rPr>
        <w:t xml:space="preserve"> studenog 2023</w:t>
      </w:r>
      <w:r w:rsidR="004D21A9" w:rsidRPr="001F7643">
        <w:rPr>
          <w:rFonts w:ascii="Times New Roman" w:hAnsi="Times New Roman" w:cs="Times New Roman"/>
          <w:sz w:val="24"/>
          <w:szCs w:val="24"/>
        </w:rPr>
        <w:t>. godine.</w:t>
      </w:r>
    </w:p>
    <w:p w14:paraId="4F736C88" w14:textId="77777777" w:rsidR="004D21A9" w:rsidRPr="00ED23A0" w:rsidRDefault="004D21A9" w:rsidP="00ED23A0">
      <w:pPr>
        <w:spacing w:after="0"/>
        <w:jc w:val="both"/>
        <w:rPr>
          <w:rFonts w:ascii="Times New Roman" w:hAnsi="Times New Roman" w:cs="Times New Roman"/>
          <w:sz w:val="24"/>
          <w:szCs w:val="24"/>
        </w:rPr>
      </w:pPr>
    </w:p>
    <w:p w14:paraId="2788CCD0" w14:textId="2B704F80"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Predsjedni</w:t>
      </w:r>
      <w:r w:rsidR="004D21A9">
        <w:rPr>
          <w:rFonts w:ascii="Times New Roman" w:hAnsi="Times New Roman" w:cs="Times New Roman"/>
          <w:sz w:val="24"/>
          <w:szCs w:val="24"/>
        </w:rPr>
        <w:t>ca</w:t>
      </w:r>
      <w:r>
        <w:rPr>
          <w:rFonts w:ascii="Times New Roman" w:hAnsi="Times New Roman" w:cs="Times New Roman"/>
          <w:sz w:val="24"/>
          <w:szCs w:val="24"/>
        </w:rPr>
        <w:t xml:space="preserve"> Školskog odbora</w:t>
      </w:r>
    </w:p>
    <w:p w14:paraId="0EA69B7F" w14:textId="11217B2E" w:rsidR="004D21A9" w:rsidRDefault="004D21A9" w:rsidP="004D21A9">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DE17F5">
        <w:rPr>
          <w:rFonts w:ascii="Times New Roman" w:hAnsi="Times New Roman" w:cs="Times New Roman"/>
          <w:sz w:val="24"/>
          <w:szCs w:val="24"/>
        </w:rPr>
        <w:t xml:space="preserve">                    Dražena Raguž </w:t>
      </w:r>
      <w:proofErr w:type="spellStart"/>
      <w:r w:rsidR="00DE17F5">
        <w:rPr>
          <w:rFonts w:ascii="Times New Roman" w:hAnsi="Times New Roman" w:cs="Times New Roman"/>
          <w:sz w:val="24"/>
          <w:szCs w:val="24"/>
        </w:rPr>
        <w:t>Šimurina</w:t>
      </w:r>
      <w:proofErr w:type="spellEnd"/>
    </w:p>
    <w:p w14:paraId="1043C933" w14:textId="77777777" w:rsidR="004D21A9" w:rsidRDefault="004D21A9" w:rsidP="000E14F1">
      <w:pPr>
        <w:spacing w:after="0"/>
        <w:jc w:val="right"/>
        <w:rPr>
          <w:rFonts w:ascii="Times New Roman" w:hAnsi="Times New Roman" w:cs="Times New Roman"/>
          <w:sz w:val="24"/>
          <w:szCs w:val="24"/>
        </w:rPr>
      </w:pPr>
    </w:p>
    <w:p w14:paraId="462600E2" w14:textId="77777777"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w:t>
      </w:r>
    </w:p>
    <w:p w14:paraId="07015469" w14:textId="77777777" w:rsidR="007B5974" w:rsidRDefault="007B5974" w:rsidP="000E14F1">
      <w:pPr>
        <w:spacing w:after="0"/>
        <w:rPr>
          <w:rFonts w:ascii="Times New Roman" w:hAnsi="Times New Roman" w:cs="Times New Roman"/>
          <w:sz w:val="24"/>
          <w:szCs w:val="24"/>
        </w:rPr>
      </w:pPr>
    </w:p>
    <w:p w14:paraId="0898E6A6" w14:textId="77777777"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KLASA: _____________________</w:t>
      </w:r>
    </w:p>
    <w:p w14:paraId="6CD517F6" w14:textId="77777777"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lastRenderedPageBreak/>
        <w:t>URBROJ: ____________________</w:t>
      </w:r>
    </w:p>
    <w:p w14:paraId="46053845" w14:textId="77777777"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Mjesto, _________________ 2026. godine</w:t>
      </w:r>
    </w:p>
    <w:p w14:paraId="21E48F89" w14:textId="77777777" w:rsidR="005866A9" w:rsidRDefault="005866A9" w:rsidP="000E14F1">
      <w:pPr>
        <w:spacing w:after="0"/>
        <w:rPr>
          <w:rFonts w:ascii="Times New Roman" w:hAnsi="Times New Roman" w:cs="Times New Roman"/>
          <w:sz w:val="24"/>
          <w:szCs w:val="24"/>
        </w:rPr>
      </w:pPr>
    </w:p>
    <w:p w14:paraId="58632E9F" w14:textId="2040681B"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_______________ 2026. godine </w:t>
      </w:r>
      <w:r w:rsidR="0039457B">
        <w:rPr>
          <w:rFonts w:ascii="Times New Roman" w:hAnsi="Times New Roman" w:cs="Times New Roman"/>
          <w:sz w:val="24"/>
          <w:szCs w:val="24"/>
        </w:rPr>
        <w:t>te</w:t>
      </w:r>
      <w:r>
        <w:rPr>
          <w:rFonts w:ascii="Times New Roman" w:hAnsi="Times New Roman" w:cs="Times New Roman"/>
          <w:sz w:val="24"/>
          <w:szCs w:val="24"/>
        </w:rPr>
        <w:t xml:space="preserve"> stupa na snagu dana _______________ 2026. godine.</w:t>
      </w:r>
    </w:p>
    <w:p w14:paraId="70006369" w14:textId="77777777" w:rsidR="005866A9" w:rsidRDefault="005866A9" w:rsidP="000E14F1">
      <w:pPr>
        <w:spacing w:after="0"/>
        <w:rPr>
          <w:rFonts w:ascii="Times New Roman" w:hAnsi="Times New Roman" w:cs="Times New Roman"/>
          <w:sz w:val="24"/>
          <w:szCs w:val="24"/>
        </w:rPr>
      </w:pPr>
    </w:p>
    <w:p w14:paraId="7DB13FA2" w14:textId="77777777" w:rsidR="007B5974" w:rsidRDefault="007B5974" w:rsidP="000E14F1">
      <w:pPr>
        <w:spacing w:after="0"/>
        <w:rPr>
          <w:rFonts w:ascii="Times New Roman" w:hAnsi="Times New Roman" w:cs="Times New Roman"/>
          <w:sz w:val="24"/>
          <w:szCs w:val="24"/>
        </w:rPr>
      </w:pPr>
    </w:p>
    <w:p w14:paraId="4DE2DA25" w14:textId="77777777" w:rsidR="005866A9" w:rsidRDefault="005866A9" w:rsidP="000E14F1">
      <w:pPr>
        <w:spacing w:after="0"/>
        <w:rPr>
          <w:rFonts w:ascii="Times New Roman" w:hAnsi="Times New Roman" w:cs="Times New Roman"/>
          <w:sz w:val="24"/>
          <w:szCs w:val="24"/>
        </w:rPr>
      </w:pPr>
    </w:p>
    <w:p w14:paraId="12D7A9CA" w14:textId="71F99BDB" w:rsidR="005866A9" w:rsidRDefault="004D21A9" w:rsidP="004D21A9">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866A9">
        <w:rPr>
          <w:rFonts w:ascii="Times New Roman" w:hAnsi="Times New Roman" w:cs="Times New Roman"/>
          <w:sz w:val="24"/>
          <w:szCs w:val="24"/>
        </w:rPr>
        <w:t>Ravnatelj</w:t>
      </w:r>
    </w:p>
    <w:p w14:paraId="46749626" w14:textId="7B91E1F1" w:rsidR="004D21A9" w:rsidRDefault="004D21A9" w:rsidP="004D21A9">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DE17F5">
        <w:rPr>
          <w:rFonts w:ascii="Times New Roman" w:hAnsi="Times New Roman" w:cs="Times New Roman"/>
          <w:sz w:val="24"/>
          <w:szCs w:val="24"/>
        </w:rPr>
        <w:t xml:space="preserve">    Dalibor Dedić, prof.</w:t>
      </w:r>
    </w:p>
    <w:p w14:paraId="769976E2" w14:textId="77777777"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____________________</w:t>
      </w:r>
    </w:p>
    <w:p w14:paraId="7BDD1292" w14:textId="77777777" w:rsidR="008814CA" w:rsidRDefault="008814CA" w:rsidP="000E14F1"/>
    <w:p w14:paraId="25EC8028" w14:textId="5362E28A" w:rsidR="008814CA" w:rsidRPr="00895F84" w:rsidRDefault="008814CA" w:rsidP="000E14F1">
      <w:pPr>
        <w:rPr>
          <w:color w:val="0070C0"/>
        </w:rPr>
      </w:pPr>
    </w:p>
    <w:sectPr w:rsidR="008814CA" w:rsidRPr="00895F84" w:rsidSect="009901D3">
      <w:headerReference w:type="default" r:id="rId8"/>
      <w:footerReference w:type="default" r:id="rId9"/>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0D7C2" w14:textId="77777777" w:rsidR="002F7874" w:rsidRDefault="002F7874">
      <w:pPr>
        <w:spacing w:after="0" w:line="240" w:lineRule="auto"/>
      </w:pPr>
      <w:r>
        <w:separator/>
      </w:r>
    </w:p>
  </w:endnote>
  <w:endnote w:type="continuationSeparator" w:id="0">
    <w:p w14:paraId="700659B4" w14:textId="77777777" w:rsidR="002F7874" w:rsidRDefault="002F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2A765" w14:textId="77777777" w:rsidR="005E44E9" w:rsidRDefault="005E44E9">
    <w:pPr>
      <w:pStyle w:val="Podnoje"/>
      <w:jc w:val="right"/>
      <w:rPr>
        <w:rFonts w:cs="Arial"/>
        <w:sz w:val="18"/>
        <w:szCs w:val="18"/>
      </w:rPr>
    </w:pPr>
  </w:p>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34A63" w14:textId="77777777" w:rsidR="002F7874" w:rsidRDefault="002F7874">
      <w:pPr>
        <w:spacing w:after="0" w:line="240" w:lineRule="auto"/>
      </w:pPr>
      <w:r>
        <w:separator/>
      </w:r>
    </w:p>
  </w:footnote>
  <w:footnote w:type="continuationSeparator" w:id="0">
    <w:p w14:paraId="13B2F9F6" w14:textId="77777777" w:rsidR="002F7874" w:rsidRDefault="002F7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DA523" w14:textId="60DAF2E5" w:rsidR="00DB6A75" w:rsidRDefault="00DB6A75" w:rsidP="00DB6A75">
    <w:pPr>
      <w:pStyle w:val="Zaglavlje"/>
      <w:jc w:val="right"/>
    </w:pPr>
    <w:r>
      <w:t>PRIJEDLOG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93155B7"/>
    <w:multiLevelType w:val="hybridMultilevel"/>
    <w:tmpl w:val="4D74B1D6"/>
    <w:lvl w:ilvl="0" w:tplc="152A356E">
      <w:start w:val="1"/>
      <w:numFmt w:val="upperRoman"/>
      <w:lvlText w:val="%1."/>
      <w:lvlJc w:val="left"/>
      <w:pPr>
        <w:ind w:left="1080" w:hanging="72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4B87628"/>
    <w:multiLevelType w:val="hybridMultilevel"/>
    <w:tmpl w:val="2DF09D26"/>
    <w:lvl w:ilvl="0" w:tplc="439C302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35"/>
  </w:num>
  <w:num w:numId="3">
    <w:abstractNumId w:val="1"/>
  </w:num>
  <w:num w:numId="4">
    <w:abstractNumId w:val="15"/>
  </w:num>
  <w:num w:numId="5">
    <w:abstractNumId w:val="24"/>
  </w:num>
  <w:num w:numId="6">
    <w:abstractNumId w:val="25"/>
  </w:num>
  <w:num w:numId="7">
    <w:abstractNumId w:val="7"/>
  </w:num>
  <w:num w:numId="8">
    <w:abstractNumId w:val="10"/>
  </w:num>
  <w:num w:numId="9">
    <w:abstractNumId w:val="28"/>
  </w:num>
  <w:num w:numId="10">
    <w:abstractNumId w:val="5"/>
  </w:num>
  <w:num w:numId="11">
    <w:abstractNumId w:val="32"/>
  </w:num>
  <w:num w:numId="12">
    <w:abstractNumId w:val="13"/>
  </w:num>
  <w:num w:numId="13">
    <w:abstractNumId w:val="27"/>
  </w:num>
  <w:num w:numId="14">
    <w:abstractNumId w:val="23"/>
  </w:num>
  <w:num w:numId="15">
    <w:abstractNumId w:val="2"/>
  </w:num>
  <w:num w:numId="16">
    <w:abstractNumId w:val="8"/>
  </w:num>
  <w:num w:numId="17">
    <w:abstractNumId w:val="0"/>
  </w:num>
  <w:num w:numId="18">
    <w:abstractNumId w:val="20"/>
  </w:num>
  <w:num w:numId="19">
    <w:abstractNumId w:val="26"/>
  </w:num>
  <w:num w:numId="20">
    <w:abstractNumId w:val="17"/>
  </w:num>
  <w:num w:numId="21">
    <w:abstractNumId w:val="18"/>
  </w:num>
  <w:num w:numId="22">
    <w:abstractNumId w:val="34"/>
  </w:num>
  <w:num w:numId="23">
    <w:abstractNumId w:val="3"/>
  </w:num>
  <w:num w:numId="24">
    <w:abstractNumId w:val="29"/>
  </w:num>
  <w:num w:numId="25">
    <w:abstractNumId w:val="11"/>
  </w:num>
  <w:num w:numId="26">
    <w:abstractNumId w:val="37"/>
  </w:num>
  <w:num w:numId="27">
    <w:abstractNumId w:val="16"/>
  </w:num>
  <w:num w:numId="28">
    <w:abstractNumId w:val="30"/>
  </w:num>
  <w:num w:numId="29">
    <w:abstractNumId w:val="31"/>
  </w:num>
  <w:num w:numId="30">
    <w:abstractNumId w:val="4"/>
  </w:num>
  <w:num w:numId="31">
    <w:abstractNumId w:val="9"/>
  </w:num>
  <w:num w:numId="32">
    <w:abstractNumId w:val="36"/>
  </w:num>
  <w:num w:numId="33">
    <w:abstractNumId w:val="14"/>
  </w:num>
  <w:num w:numId="34">
    <w:abstractNumId w:val="38"/>
  </w:num>
  <w:num w:numId="35">
    <w:abstractNumId w:val="21"/>
  </w:num>
  <w:num w:numId="36">
    <w:abstractNumId w:val="22"/>
  </w:num>
  <w:num w:numId="37">
    <w:abstractNumId w:val="33"/>
  </w:num>
  <w:num w:numId="38">
    <w:abstractNumId w:val="6"/>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A6"/>
    <w:rsid w:val="0009601C"/>
    <w:rsid w:val="000C3CE3"/>
    <w:rsid w:val="000E14F1"/>
    <w:rsid w:val="000E6C51"/>
    <w:rsid w:val="001308DA"/>
    <w:rsid w:val="00164BD5"/>
    <w:rsid w:val="001B52EB"/>
    <w:rsid w:val="001F66DE"/>
    <w:rsid w:val="001F7643"/>
    <w:rsid w:val="002359D9"/>
    <w:rsid w:val="002F3E68"/>
    <w:rsid w:val="002F7874"/>
    <w:rsid w:val="00304C9D"/>
    <w:rsid w:val="0039457B"/>
    <w:rsid w:val="004C69FC"/>
    <w:rsid w:val="004D21A9"/>
    <w:rsid w:val="0053083E"/>
    <w:rsid w:val="005866A9"/>
    <w:rsid w:val="005E44E9"/>
    <w:rsid w:val="00613E63"/>
    <w:rsid w:val="006220FC"/>
    <w:rsid w:val="006B361B"/>
    <w:rsid w:val="006E7BAB"/>
    <w:rsid w:val="007B3AEF"/>
    <w:rsid w:val="007B5974"/>
    <w:rsid w:val="008814CA"/>
    <w:rsid w:val="008934DD"/>
    <w:rsid w:val="00895F84"/>
    <w:rsid w:val="008C47A6"/>
    <w:rsid w:val="00902B0F"/>
    <w:rsid w:val="009C4550"/>
    <w:rsid w:val="00A217F6"/>
    <w:rsid w:val="00A62F9A"/>
    <w:rsid w:val="00AB70D5"/>
    <w:rsid w:val="00AC7D45"/>
    <w:rsid w:val="00AF49E1"/>
    <w:rsid w:val="00B15140"/>
    <w:rsid w:val="00B76C85"/>
    <w:rsid w:val="00BD0C5A"/>
    <w:rsid w:val="00D10BCC"/>
    <w:rsid w:val="00D5799C"/>
    <w:rsid w:val="00DA2CBF"/>
    <w:rsid w:val="00DA3630"/>
    <w:rsid w:val="00DB6A75"/>
    <w:rsid w:val="00DE17F5"/>
    <w:rsid w:val="00DE25DD"/>
    <w:rsid w:val="00E720EF"/>
    <w:rsid w:val="00ED23A0"/>
    <w:rsid w:val="00F46788"/>
    <w:rsid w:val="00F65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 w:type="paragraph" w:customStyle="1" w:styleId="pdq2pgselectionanchorcontainer">
    <w:name w:val="pdq2pg_selectionanchorcontainer"/>
    <w:basedOn w:val="Normal"/>
    <w:rsid w:val="006E7BAB"/>
    <w:pPr>
      <w:spacing w:before="100" w:beforeAutospacing="1" w:after="100" w:afterAutospacing="1" w:line="240" w:lineRule="auto"/>
    </w:pPr>
    <w:rPr>
      <w:rFonts w:ascii="Times New Roman" w:hAnsi="Times New Roman" w:cs="Times New Roman"/>
      <w:sz w:val="24"/>
      <w:szCs w:val="24"/>
    </w:rPr>
  </w:style>
  <w:style w:type="paragraph" w:styleId="Tekstbalonia">
    <w:name w:val="Balloon Text"/>
    <w:basedOn w:val="Normal"/>
    <w:link w:val="TekstbaloniaChar"/>
    <w:uiPriority w:val="99"/>
    <w:semiHidden/>
    <w:unhideWhenUsed/>
    <w:rsid w:val="001F764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F7643"/>
    <w:rPr>
      <w:rFonts w:ascii="Segoe UI" w:eastAsia="Times New Roman" w:hAnsi="Segoe UI" w:cs="Segoe UI"/>
      <w:sz w:val="18"/>
      <w:szCs w:val="18"/>
      <w:lang w:eastAsia="hr-HR"/>
    </w:rPr>
  </w:style>
  <w:style w:type="paragraph" w:styleId="Zaglavlje">
    <w:name w:val="header"/>
    <w:basedOn w:val="Normal"/>
    <w:link w:val="ZaglavljeChar"/>
    <w:uiPriority w:val="99"/>
    <w:unhideWhenUsed/>
    <w:rsid w:val="00DB6A75"/>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DB6A75"/>
    <w:rPr>
      <w:rFonts w:ascii="Arial" w:eastAsia="Times New Roman" w:hAnsi="Arial" w:cs="Calibri"/>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101531203">
      <w:bodyDiv w:val="1"/>
      <w:marLeft w:val="0"/>
      <w:marRight w:val="0"/>
      <w:marTop w:val="0"/>
      <w:marBottom w:val="0"/>
      <w:divBdr>
        <w:top w:val="none" w:sz="0" w:space="0" w:color="auto"/>
        <w:left w:val="none" w:sz="0" w:space="0" w:color="auto"/>
        <w:bottom w:val="none" w:sz="0" w:space="0" w:color="auto"/>
        <w:right w:val="none" w:sz="0" w:space="0" w:color="auto"/>
      </w:divBdr>
    </w:div>
    <w:div w:id="1653289858">
      <w:bodyDiv w:val="1"/>
      <w:marLeft w:val="0"/>
      <w:marRight w:val="0"/>
      <w:marTop w:val="0"/>
      <w:marBottom w:val="0"/>
      <w:divBdr>
        <w:top w:val="none" w:sz="0" w:space="0" w:color="auto"/>
        <w:left w:val="none" w:sz="0" w:space="0" w:color="auto"/>
        <w:bottom w:val="none" w:sz="0" w:space="0" w:color="auto"/>
        <w:right w:val="none" w:sz="0" w:space="0" w:color="auto"/>
      </w:divBdr>
    </w:div>
    <w:div w:id="1693409745">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734738204">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AD389-5267-4A56-9EB3-6E1A6A8FE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11</Pages>
  <Words>3806</Words>
  <Characters>21696</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Ana</cp:lastModifiedBy>
  <cp:revision>3</cp:revision>
  <cp:lastPrinted>2026-07-03T06:45:00Z</cp:lastPrinted>
  <dcterms:created xsi:type="dcterms:W3CDTF">2026-09-11T08:17:00Z</dcterms:created>
  <dcterms:modified xsi:type="dcterms:W3CDTF">2026-09-11T10:21:00Z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4412ba60-092f-4bb9-a4a4-573cad20b27a</vt:lpwstr>
  </property>
</Properties>
</file>